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AA0B1" w14:textId="77777777" w:rsidR="003E6A4F" w:rsidRPr="00BC4B1E" w:rsidRDefault="00037187" w:rsidP="00D30302">
      <w:pPr>
        <w:ind w:right="1673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AD4031D" wp14:editId="5790AB9B">
                <wp:simplePos x="0" y="0"/>
                <wp:positionH relativeFrom="column">
                  <wp:posOffset>6207760</wp:posOffset>
                </wp:positionH>
                <wp:positionV relativeFrom="paragraph">
                  <wp:posOffset>-1905</wp:posOffset>
                </wp:positionV>
                <wp:extent cx="420370" cy="9267190"/>
                <wp:effectExtent l="0" t="0" r="0" b="381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370" cy="9267190"/>
                          <a:chOff x="0" y="0"/>
                          <a:chExt cx="420370" cy="9267190"/>
                        </a:xfrm>
                      </wpg:grpSpPr>
                      <wpg:grpSp>
                        <wpg:cNvPr id="6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0370" cy="9267190"/>
                            <a:chOff x="10664" y="710"/>
                            <a:chExt cx="662" cy="14594"/>
                          </a:xfrm>
                        </wpg:grpSpPr>
                        <wpg:grpSp>
                          <wpg:cNvPr id="61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1237" y="710"/>
                              <a:ext cx="89" cy="4106"/>
                              <a:chOff x="11237" y="710"/>
                              <a:chExt cx="89" cy="4106"/>
                            </a:xfrm>
                          </wpg:grpSpPr>
                          <wps:wsp>
                            <wps:cNvPr id="62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11237" y="710"/>
                                <a:ext cx="89" cy="4106"/>
                              </a:xfrm>
                              <a:custGeom>
                                <a:avLst/>
                                <a:gdLst>
                                  <a:gd name="T0" fmla="+- 0 11237 11237"/>
                                  <a:gd name="T1" fmla="*/ T0 w 89"/>
                                  <a:gd name="T2" fmla="+- 0 4816 710"/>
                                  <a:gd name="T3" fmla="*/ 4816 h 4106"/>
                                  <a:gd name="T4" fmla="+- 0 11326 11237"/>
                                  <a:gd name="T5" fmla="*/ T4 w 89"/>
                                  <a:gd name="T6" fmla="+- 0 4816 710"/>
                                  <a:gd name="T7" fmla="*/ 4816 h 4106"/>
                                  <a:gd name="T8" fmla="+- 0 11326 11237"/>
                                  <a:gd name="T9" fmla="*/ T8 w 89"/>
                                  <a:gd name="T10" fmla="+- 0 710 710"/>
                                  <a:gd name="T11" fmla="*/ 710 h 4106"/>
                                  <a:gd name="T12" fmla="+- 0 11237 11237"/>
                                  <a:gd name="T13" fmla="*/ T12 w 89"/>
                                  <a:gd name="T14" fmla="+- 0 710 710"/>
                                  <a:gd name="T15" fmla="*/ 710 h 4106"/>
                                  <a:gd name="T16" fmla="+- 0 11237 11237"/>
                                  <a:gd name="T17" fmla="*/ T16 w 89"/>
                                  <a:gd name="T18" fmla="+- 0 4816 710"/>
                                  <a:gd name="T19" fmla="*/ 4816 h 41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9" h="4106">
                                    <a:moveTo>
                                      <a:pt x="0" y="4106"/>
                                    </a:moveTo>
                                    <a:lnTo>
                                      <a:pt x="89" y="4106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10664" y="710"/>
                              <a:ext cx="87" cy="4106"/>
                              <a:chOff x="10664" y="710"/>
                              <a:chExt cx="87" cy="4106"/>
                            </a:xfrm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0664" y="710"/>
                                <a:ext cx="87" cy="4106"/>
                              </a:xfrm>
                              <a:custGeom>
                                <a:avLst/>
                                <a:gdLst>
                                  <a:gd name="T0" fmla="+- 0 10664 10664"/>
                                  <a:gd name="T1" fmla="*/ T0 w 87"/>
                                  <a:gd name="T2" fmla="+- 0 4816 710"/>
                                  <a:gd name="T3" fmla="*/ 4816 h 4106"/>
                                  <a:gd name="T4" fmla="+- 0 10751 10664"/>
                                  <a:gd name="T5" fmla="*/ T4 w 87"/>
                                  <a:gd name="T6" fmla="+- 0 4816 710"/>
                                  <a:gd name="T7" fmla="*/ 4816 h 4106"/>
                                  <a:gd name="T8" fmla="+- 0 10751 10664"/>
                                  <a:gd name="T9" fmla="*/ T8 w 87"/>
                                  <a:gd name="T10" fmla="+- 0 710 710"/>
                                  <a:gd name="T11" fmla="*/ 710 h 4106"/>
                                  <a:gd name="T12" fmla="+- 0 10664 10664"/>
                                  <a:gd name="T13" fmla="*/ T12 w 87"/>
                                  <a:gd name="T14" fmla="+- 0 710 710"/>
                                  <a:gd name="T15" fmla="*/ 710 h 4106"/>
                                  <a:gd name="T16" fmla="+- 0 10664 10664"/>
                                  <a:gd name="T17" fmla="*/ T16 w 87"/>
                                  <a:gd name="T18" fmla="+- 0 4816 710"/>
                                  <a:gd name="T19" fmla="*/ 4816 h 41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7" h="4106">
                                    <a:moveTo>
                                      <a:pt x="0" y="4106"/>
                                    </a:moveTo>
                                    <a:lnTo>
                                      <a:pt x="87" y="4106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10751" y="710"/>
                              <a:ext cx="486" cy="4106"/>
                              <a:chOff x="10751" y="710"/>
                              <a:chExt cx="486" cy="4106"/>
                            </a:xfrm>
                          </wpg:grpSpPr>
                          <wps:wsp>
                            <wps:cNvPr id="66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10751" y="710"/>
                                <a:ext cx="486" cy="4106"/>
                              </a:xfrm>
                              <a:custGeom>
                                <a:avLst/>
                                <a:gdLst>
                                  <a:gd name="T0" fmla="+- 0 10751 10751"/>
                                  <a:gd name="T1" fmla="*/ T0 w 486"/>
                                  <a:gd name="T2" fmla="+- 0 4816 710"/>
                                  <a:gd name="T3" fmla="*/ 4816 h 4106"/>
                                  <a:gd name="T4" fmla="+- 0 11237 10751"/>
                                  <a:gd name="T5" fmla="*/ T4 w 486"/>
                                  <a:gd name="T6" fmla="+- 0 4816 710"/>
                                  <a:gd name="T7" fmla="*/ 4816 h 4106"/>
                                  <a:gd name="T8" fmla="+- 0 11237 10751"/>
                                  <a:gd name="T9" fmla="*/ T8 w 486"/>
                                  <a:gd name="T10" fmla="+- 0 710 710"/>
                                  <a:gd name="T11" fmla="*/ 710 h 4106"/>
                                  <a:gd name="T12" fmla="+- 0 10751 10751"/>
                                  <a:gd name="T13" fmla="*/ T12 w 486"/>
                                  <a:gd name="T14" fmla="+- 0 710 710"/>
                                  <a:gd name="T15" fmla="*/ 710 h 4106"/>
                                  <a:gd name="T16" fmla="+- 0 10751 10751"/>
                                  <a:gd name="T17" fmla="*/ T16 w 486"/>
                                  <a:gd name="T18" fmla="+- 0 4816 710"/>
                                  <a:gd name="T19" fmla="*/ 4816 h 41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86" h="4106">
                                    <a:moveTo>
                                      <a:pt x="0" y="4106"/>
                                    </a:moveTo>
                                    <a:lnTo>
                                      <a:pt x="486" y="4106"/>
                                    </a:lnTo>
                                    <a:lnTo>
                                      <a:pt x="4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1138" y="4816"/>
                              <a:ext cx="188" cy="4532"/>
                              <a:chOff x="11138" y="4816"/>
                              <a:chExt cx="188" cy="4532"/>
                            </a:xfrm>
                          </wpg:grpSpPr>
                          <wps:wsp>
                            <wps:cNvPr id="68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11138" y="4816"/>
                                <a:ext cx="188" cy="4532"/>
                              </a:xfrm>
                              <a:custGeom>
                                <a:avLst/>
                                <a:gdLst>
                                  <a:gd name="T0" fmla="+- 0 11138 11138"/>
                                  <a:gd name="T1" fmla="*/ T0 w 188"/>
                                  <a:gd name="T2" fmla="+- 0 9347 4816"/>
                                  <a:gd name="T3" fmla="*/ 9347 h 4532"/>
                                  <a:gd name="T4" fmla="+- 0 11326 11138"/>
                                  <a:gd name="T5" fmla="*/ T4 w 188"/>
                                  <a:gd name="T6" fmla="+- 0 9347 4816"/>
                                  <a:gd name="T7" fmla="*/ 9347 h 4532"/>
                                  <a:gd name="T8" fmla="+- 0 11326 11138"/>
                                  <a:gd name="T9" fmla="*/ T8 w 188"/>
                                  <a:gd name="T10" fmla="+- 0 4816 4816"/>
                                  <a:gd name="T11" fmla="*/ 4816 h 4532"/>
                                  <a:gd name="T12" fmla="+- 0 11138 11138"/>
                                  <a:gd name="T13" fmla="*/ T12 w 188"/>
                                  <a:gd name="T14" fmla="+- 0 4816 4816"/>
                                  <a:gd name="T15" fmla="*/ 4816 h 4532"/>
                                  <a:gd name="T16" fmla="+- 0 11138 11138"/>
                                  <a:gd name="T17" fmla="*/ T16 w 188"/>
                                  <a:gd name="T18" fmla="+- 0 9347 4816"/>
                                  <a:gd name="T19" fmla="*/ 9347 h 45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8" h="4532">
                                    <a:moveTo>
                                      <a:pt x="0" y="4531"/>
                                    </a:moveTo>
                                    <a:lnTo>
                                      <a:pt x="188" y="4531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664" y="4816"/>
                              <a:ext cx="188" cy="4532"/>
                              <a:chOff x="10664" y="4816"/>
                              <a:chExt cx="188" cy="4532"/>
                            </a:xfrm>
                          </wpg:grpSpPr>
                          <wps:wsp>
                            <wps:cNvPr id="70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10664" y="4816"/>
                                <a:ext cx="188" cy="4532"/>
                              </a:xfrm>
                              <a:custGeom>
                                <a:avLst/>
                                <a:gdLst>
                                  <a:gd name="T0" fmla="+- 0 10664 10664"/>
                                  <a:gd name="T1" fmla="*/ T0 w 188"/>
                                  <a:gd name="T2" fmla="+- 0 9347 4816"/>
                                  <a:gd name="T3" fmla="*/ 9347 h 4532"/>
                                  <a:gd name="T4" fmla="+- 0 10852 10664"/>
                                  <a:gd name="T5" fmla="*/ T4 w 188"/>
                                  <a:gd name="T6" fmla="+- 0 9347 4816"/>
                                  <a:gd name="T7" fmla="*/ 9347 h 4532"/>
                                  <a:gd name="T8" fmla="+- 0 10852 10664"/>
                                  <a:gd name="T9" fmla="*/ T8 w 188"/>
                                  <a:gd name="T10" fmla="+- 0 4816 4816"/>
                                  <a:gd name="T11" fmla="*/ 4816 h 4532"/>
                                  <a:gd name="T12" fmla="+- 0 10664 10664"/>
                                  <a:gd name="T13" fmla="*/ T12 w 188"/>
                                  <a:gd name="T14" fmla="+- 0 4816 4816"/>
                                  <a:gd name="T15" fmla="*/ 4816 h 4532"/>
                                  <a:gd name="T16" fmla="+- 0 10664 10664"/>
                                  <a:gd name="T17" fmla="*/ T16 w 188"/>
                                  <a:gd name="T18" fmla="+- 0 9347 4816"/>
                                  <a:gd name="T19" fmla="*/ 9347 h 45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8" h="4532">
                                    <a:moveTo>
                                      <a:pt x="0" y="4531"/>
                                    </a:moveTo>
                                    <a:lnTo>
                                      <a:pt x="188" y="4531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10852" y="4816"/>
                              <a:ext cx="287" cy="4532"/>
                              <a:chOff x="10852" y="4816"/>
                              <a:chExt cx="287" cy="4532"/>
                            </a:xfrm>
                          </wpg:grpSpPr>
                          <wps:wsp>
                            <wps:cNvPr id="72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0852" y="4816"/>
                                <a:ext cx="287" cy="4532"/>
                              </a:xfrm>
                              <a:custGeom>
                                <a:avLst/>
                                <a:gdLst>
                                  <a:gd name="T0" fmla="+- 0 10852 10852"/>
                                  <a:gd name="T1" fmla="*/ T0 w 287"/>
                                  <a:gd name="T2" fmla="+- 0 9347 4816"/>
                                  <a:gd name="T3" fmla="*/ 9347 h 4532"/>
                                  <a:gd name="T4" fmla="+- 0 11138 10852"/>
                                  <a:gd name="T5" fmla="*/ T4 w 287"/>
                                  <a:gd name="T6" fmla="+- 0 9347 4816"/>
                                  <a:gd name="T7" fmla="*/ 9347 h 4532"/>
                                  <a:gd name="T8" fmla="+- 0 11138 10852"/>
                                  <a:gd name="T9" fmla="*/ T8 w 287"/>
                                  <a:gd name="T10" fmla="+- 0 4816 4816"/>
                                  <a:gd name="T11" fmla="*/ 4816 h 4532"/>
                                  <a:gd name="T12" fmla="+- 0 10852 10852"/>
                                  <a:gd name="T13" fmla="*/ T12 w 287"/>
                                  <a:gd name="T14" fmla="+- 0 4816 4816"/>
                                  <a:gd name="T15" fmla="*/ 4816 h 4532"/>
                                  <a:gd name="T16" fmla="+- 0 10852 10852"/>
                                  <a:gd name="T17" fmla="*/ T16 w 287"/>
                                  <a:gd name="T18" fmla="+- 0 9347 4816"/>
                                  <a:gd name="T19" fmla="*/ 9347 h 45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87" h="4532">
                                    <a:moveTo>
                                      <a:pt x="0" y="4531"/>
                                    </a:moveTo>
                                    <a:lnTo>
                                      <a:pt x="286" y="4531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1209" y="9347"/>
                              <a:ext cx="117" cy="5957"/>
                              <a:chOff x="11209" y="9347"/>
                              <a:chExt cx="117" cy="5957"/>
                            </a:xfrm>
                          </wpg:grpSpPr>
                          <wps:wsp>
                            <wps:cNvPr id="7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1209" y="9347"/>
                                <a:ext cx="117" cy="5957"/>
                              </a:xfrm>
                              <a:custGeom>
                                <a:avLst/>
                                <a:gdLst>
                                  <a:gd name="T0" fmla="+- 0 11209 11209"/>
                                  <a:gd name="T1" fmla="*/ T0 w 117"/>
                                  <a:gd name="T2" fmla="+- 0 15304 9347"/>
                                  <a:gd name="T3" fmla="*/ 15304 h 5957"/>
                                  <a:gd name="T4" fmla="+- 0 11326 11209"/>
                                  <a:gd name="T5" fmla="*/ T4 w 117"/>
                                  <a:gd name="T6" fmla="+- 0 15304 9347"/>
                                  <a:gd name="T7" fmla="*/ 15304 h 5957"/>
                                  <a:gd name="T8" fmla="+- 0 11326 11209"/>
                                  <a:gd name="T9" fmla="*/ T8 w 117"/>
                                  <a:gd name="T10" fmla="+- 0 9347 9347"/>
                                  <a:gd name="T11" fmla="*/ 9347 h 5957"/>
                                  <a:gd name="T12" fmla="+- 0 11209 11209"/>
                                  <a:gd name="T13" fmla="*/ T12 w 117"/>
                                  <a:gd name="T14" fmla="+- 0 9347 9347"/>
                                  <a:gd name="T15" fmla="*/ 9347 h 5957"/>
                                  <a:gd name="T16" fmla="+- 0 11209 11209"/>
                                  <a:gd name="T17" fmla="*/ T16 w 117"/>
                                  <a:gd name="T18" fmla="+- 0 15304 9347"/>
                                  <a:gd name="T19" fmla="*/ 15304 h 59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7" h="5957">
                                    <a:moveTo>
                                      <a:pt x="0" y="5957"/>
                                    </a:moveTo>
                                    <a:lnTo>
                                      <a:pt x="117" y="5957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0664" y="9347"/>
                              <a:ext cx="116" cy="5957"/>
                              <a:chOff x="10664" y="9347"/>
                              <a:chExt cx="116" cy="5957"/>
                            </a:xfrm>
                          </wpg:grpSpPr>
                          <wps:wsp>
                            <wps:cNvPr id="76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10664" y="9347"/>
                                <a:ext cx="116" cy="5957"/>
                              </a:xfrm>
                              <a:custGeom>
                                <a:avLst/>
                                <a:gdLst>
                                  <a:gd name="T0" fmla="+- 0 10664 10664"/>
                                  <a:gd name="T1" fmla="*/ T0 w 116"/>
                                  <a:gd name="T2" fmla="+- 0 15304 9347"/>
                                  <a:gd name="T3" fmla="*/ 15304 h 5957"/>
                                  <a:gd name="T4" fmla="+- 0 10780 10664"/>
                                  <a:gd name="T5" fmla="*/ T4 w 116"/>
                                  <a:gd name="T6" fmla="+- 0 15304 9347"/>
                                  <a:gd name="T7" fmla="*/ 15304 h 5957"/>
                                  <a:gd name="T8" fmla="+- 0 10780 10664"/>
                                  <a:gd name="T9" fmla="*/ T8 w 116"/>
                                  <a:gd name="T10" fmla="+- 0 9347 9347"/>
                                  <a:gd name="T11" fmla="*/ 9347 h 5957"/>
                                  <a:gd name="T12" fmla="+- 0 10664 10664"/>
                                  <a:gd name="T13" fmla="*/ T12 w 116"/>
                                  <a:gd name="T14" fmla="+- 0 9347 9347"/>
                                  <a:gd name="T15" fmla="*/ 9347 h 5957"/>
                                  <a:gd name="T16" fmla="+- 0 10664 10664"/>
                                  <a:gd name="T17" fmla="*/ T16 w 116"/>
                                  <a:gd name="T18" fmla="+- 0 15304 9347"/>
                                  <a:gd name="T19" fmla="*/ 15304 h 59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16" h="5957">
                                    <a:moveTo>
                                      <a:pt x="0" y="5957"/>
                                    </a:moveTo>
                                    <a:lnTo>
                                      <a:pt x="116" y="5957"/>
                                    </a:lnTo>
                                    <a:lnTo>
                                      <a:pt x="1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10994" y="9347"/>
                              <a:ext cx="215" cy="5957"/>
                              <a:chOff x="10994" y="9347"/>
                              <a:chExt cx="215" cy="5957"/>
                            </a:xfrm>
                          </wpg:grpSpPr>
                          <wps:wsp>
                            <wps:cNvPr id="78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10994" y="9347"/>
                                <a:ext cx="215" cy="5957"/>
                              </a:xfrm>
                              <a:custGeom>
                                <a:avLst/>
                                <a:gdLst>
                                  <a:gd name="T0" fmla="+- 0 10994 10994"/>
                                  <a:gd name="T1" fmla="*/ T0 w 215"/>
                                  <a:gd name="T2" fmla="+- 0 15304 9347"/>
                                  <a:gd name="T3" fmla="*/ 15304 h 5957"/>
                                  <a:gd name="T4" fmla="+- 0 11209 10994"/>
                                  <a:gd name="T5" fmla="*/ T4 w 215"/>
                                  <a:gd name="T6" fmla="+- 0 15304 9347"/>
                                  <a:gd name="T7" fmla="*/ 15304 h 5957"/>
                                  <a:gd name="T8" fmla="+- 0 11209 10994"/>
                                  <a:gd name="T9" fmla="*/ T8 w 215"/>
                                  <a:gd name="T10" fmla="+- 0 9347 9347"/>
                                  <a:gd name="T11" fmla="*/ 9347 h 5957"/>
                                  <a:gd name="T12" fmla="+- 0 10994 10994"/>
                                  <a:gd name="T13" fmla="*/ T12 w 215"/>
                                  <a:gd name="T14" fmla="+- 0 9347 9347"/>
                                  <a:gd name="T15" fmla="*/ 9347 h 5957"/>
                                  <a:gd name="T16" fmla="+- 0 10994 10994"/>
                                  <a:gd name="T17" fmla="*/ T16 w 215"/>
                                  <a:gd name="T18" fmla="+- 0 15304 9347"/>
                                  <a:gd name="T19" fmla="*/ 15304 h 59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15" h="5957">
                                    <a:moveTo>
                                      <a:pt x="0" y="5957"/>
                                    </a:moveTo>
                                    <a:lnTo>
                                      <a:pt x="215" y="5957"/>
                                    </a:lnTo>
                                    <a:lnTo>
                                      <a:pt x="2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10780" y="9347"/>
                              <a:ext cx="215" cy="5957"/>
                              <a:chOff x="10780" y="9347"/>
                              <a:chExt cx="215" cy="5957"/>
                            </a:xfrm>
                          </wpg:grpSpPr>
                          <wps:wsp>
                            <wps:cNvPr id="80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10780" y="9347"/>
                                <a:ext cx="215" cy="5957"/>
                              </a:xfrm>
                              <a:custGeom>
                                <a:avLst/>
                                <a:gdLst>
                                  <a:gd name="T0" fmla="+- 0 10780 10780"/>
                                  <a:gd name="T1" fmla="*/ T0 w 215"/>
                                  <a:gd name="T2" fmla="+- 0 15304 9347"/>
                                  <a:gd name="T3" fmla="*/ 15304 h 5957"/>
                                  <a:gd name="T4" fmla="+- 0 10994 10780"/>
                                  <a:gd name="T5" fmla="*/ T4 w 215"/>
                                  <a:gd name="T6" fmla="+- 0 15304 9347"/>
                                  <a:gd name="T7" fmla="*/ 15304 h 5957"/>
                                  <a:gd name="T8" fmla="+- 0 10994 10780"/>
                                  <a:gd name="T9" fmla="*/ T8 w 215"/>
                                  <a:gd name="T10" fmla="+- 0 9347 9347"/>
                                  <a:gd name="T11" fmla="*/ 9347 h 5957"/>
                                  <a:gd name="T12" fmla="+- 0 10780 10780"/>
                                  <a:gd name="T13" fmla="*/ T12 w 215"/>
                                  <a:gd name="T14" fmla="+- 0 9347 9347"/>
                                  <a:gd name="T15" fmla="*/ 9347 h 5957"/>
                                  <a:gd name="T16" fmla="+- 0 10780 10780"/>
                                  <a:gd name="T17" fmla="*/ T16 w 215"/>
                                  <a:gd name="T18" fmla="+- 0 15304 9347"/>
                                  <a:gd name="T19" fmla="*/ 15304 h 59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15" h="5957">
                                    <a:moveTo>
                                      <a:pt x="0" y="5957"/>
                                    </a:moveTo>
                                    <a:lnTo>
                                      <a:pt x="214" y="5957"/>
                                    </a:lnTo>
                                    <a:lnTo>
                                      <a:pt x="2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9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1" name="Picture 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759" y="1336"/>
                                <a:ext cx="481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5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5607050"/>
                            <a:ext cx="276225" cy="3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E5AA8C" w14:textId="77777777" w:rsidR="0036261D" w:rsidRPr="00D15196" w:rsidRDefault="0036261D">
                              <w:pPr>
                                <w:spacing w:line="206" w:lineRule="exact"/>
                                <w:ind w:left="-181" w:right="18"/>
                                <w:jc w:val="right"/>
                                <w:rPr>
                                  <w:rFonts w:ascii="Trebuchet MS" w:hAnsi="Trebuchet MS" w:cs="Trebuchet MS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15196">
                                <w:rPr>
                                  <w:rFonts w:ascii="Trebuchet MS"/>
                                  <w:b/>
                                  <w:color w:val="FFFFFF"/>
                                  <w:w w:val="99"/>
                                  <w:sz w:val="18"/>
                                  <w:lang w:val="en-US"/>
                                </w:rPr>
                                <w:t>PRESS</w:t>
                              </w:r>
                              <w:r w:rsidRPr="00D15196">
                                <w:rPr>
                                  <w:rFonts w:ascii="Trebuchet MS"/>
                                  <w:b/>
                                  <w:color w:val="FFFFFF"/>
                                  <w:sz w:val="18"/>
                                  <w:lang w:val="en-US"/>
                                </w:rPr>
                                <w:t xml:space="preserve"> </w:t>
                              </w:r>
                              <w:r w:rsidRPr="00D15196">
                                <w:rPr>
                                  <w:rFonts w:ascii="Trebuchet MS"/>
                                  <w:b/>
                                  <w:color w:val="FFFFFF"/>
                                  <w:w w:val="99"/>
                                  <w:sz w:val="18"/>
                                  <w:lang w:val="en-US"/>
                                </w:rPr>
                                <w:t>O</w:t>
                              </w:r>
                              <w:r w:rsidRPr="00D15196">
                                <w:rPr>
                                  <w:rFonts w:ascii="Trebuchet MS"/>
                                  <w:b/>
                                  <w:color w:val="FFFFFF"/>
                                  <w:spacing w:val="-1"/>
                                  <w:w w:val="99"/>
                                  <w:sz w:val="18"/>
                                  <w:lang w:val="en-US"/>
                                </w:rPr>
                                <w:t>F</w:t>
                              </w:r>
                              <w:r w:rsidRPr="00D15196">
                                <w:rPr>
                                  <w:rFonts w:ascii="Trebuchet MS"/>
                                  <w:b/>
                                  <w:color w:val="FFFFFF"/>
                                  <w:w w:val="99"/>
                                  <w:sz w:val="18"/>
                                  <w:lang w:val="en-US"/>
                                </w:rPr>
                                <w:t>FICE</w:t>
                              </w:r>
                            </w:p>
                            <w:p w14:paraId="75CC8503" w14:textId="77777777" w:rsidR="0036261D" w:rsidRPr="00D15196" w:rsidRDefault="0036261D">
                              <w:pPr>
                                <w:spacing w:before="5"/>
                                <w:ind w:right="20"/>
                                <w:jc w:val="right"/>
                                <w:rPr>
                                  <w:rFonts w:ascii="Trebuchet MS" w:hAnsi="Trebuchet MS" w:cs="Trebuchet MS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Phone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+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39.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2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855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8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802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–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E-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m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w w:val="99"/>
                                  <w:sz w:val="18"/>
                                  <w:szCs w:val="18"/>
                                  <w:lang w:val="en-US"/>
                                </w:rPr>
                                <w:t>ail</w:t>
                              </w:r>
                              <w:r w:rsidRPr="00D15196">
                                <w:rPr>
                                  <w:rFonts w:ascii="Trebuchet MS" w:hAnsi="Trebuchet MS" w:cs="Trebuchet MS"/>
                                  <w:color w:val="FFFFFF"/>
                                  <w:spacing w:val="-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hyperlink r:id="rId8"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u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spacing w:val="-1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ff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iciosta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spacing w:val="-1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m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pa@sce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spacing w:val="-1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n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ari-i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spacing w:val="-1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m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mo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spacing w:val="-1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b</w:t>
                                </w:r>
                                <w:r w:rsidRPr="00D15196">
                                  <w:rPr>
                                    <w:rFonts w:ascii="Trebuchet MS" w:hAnsi="Trebuchet MS" w:cs="Trebuchet MS"/>
                                    <w:color w:val="FFFFFF"/>
                                    <w:w w:val="99"/>
                                    <w:sz w:val="18"/>
                                    <w:szCs w:val="18"/>
                                    <w:lang w:val="en-US"/>
                                  </w:rPr>
                                  <w:t>iliari.it</w:t>
                                </w:r>
                              </w:hyperlink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031D" id="Gruppo 84" o:spid="_x0000_s1026" style="position:absolute;margin-left:488.8pt;margin-top:-.15pt;width:33.1pt;height:729.7pt;z-index:251657216" coordsize="4203,92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">
                <v:group id="Group 45" o:spid="_x0000_s1027" style="position:absolute;width:4203;height:92671" coordorigin="10664,710" coordsize="662,1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65" o:spid="_x0000_s1028" style="position:absolute;left:11237;top:710;width:89;height:4106" coordorigin="11237,710" coordsize="89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66" o:spid="_x0000_s1029" style="position:absolute;left:11237;top:710;width:89;height:4106;visibility:visible;mso-wrap-style:square;v-text-anchor:top" coordsize="89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" path="m,4106r89,l89,,,,,4106xe" fillcolor="#c00000" stroked="f">
                      <v:path arrowok="t" o:connecttype="custom" o:connectlocs="0,4816;89,4816;89,710;0,710;0,4816" o:connectangles="0,0,0,0,0"/>
                    </v:shape>
                  </v:group>
                  <v:group id="Group 63" o:spid="_x0000_s1030" style="position:absolute;left:10664;top:710;width:87;height:4106" coordorigin="10664,710" coordsize="8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64" o:spid="_x0000_s1031" style="position:absolute;left:10664;top:710;width:87;height:4106;visibility:visible;mso-wrap-style:square;v-text-anchor:top" coordsize="87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" path="m,4106r87,l87,,,,,4106xe" fillcolor="#c00000" stroked="f">
                      <v:path arrowok="t" o:connecttype="custom" o:connectlocs="0,4816;87,4816;87,710;0,710;0,4816" o:connectangles="0,0,0,0,0"/>
                    </v:shape>
                  </v:group>
                  <v:group id="Group 61" o:spid="_x0000_s1032" style="position:absolute;left:10751;top:710;width:486;height:4106" coordorigin="10751,710" coordsize="486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62" o:spid="_x0000_s1033" style="position:absolute;left:10751;top:710;width:486;height:4106;visibility:visible;mso-wrap-style:square;v-text-anchor:top" coordsize="486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" path="m,4106r486,l486,,,,,4106xe" fillcolor="#c00000" stroked="f">
                      <v:path arrowok="t" o:connecttype="custom" o:connectlocs="0,4816;486,4816;486,710;0,710;0,4816" o:connectangles="0,0,0,0,0"/>
                    </v:shape>
                  </v:group>
                  <v:group id="Group 59" o:spid="_x0000_s1034" style="position:absolute;left:11138;top:4816;width:188;height:4532" coordorigin="11138,4816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60" o:spid="_x0000_s1035" style="position:absolute;left:11138;top:4816;width:188;height:4532;visibility:visible;mso-wrap-style:square;v-text-anchor:top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" path="m,4531r188,l188,,,,,4531xe" fillcolor="#c00000" stroked="f">
                      <v:path arrowok="t" o:connecttype="custom" o:connectlocs="0,9347;188,9347;188,4816;0,4816;0,9347" o:connectangles="0,0,0,0,0"/>
                    </v:shape>
                  </v:group>
                  <v:group id="Group 57" o:spid="_x0000_s1036" style="position:absolute;left:10664;top:4816;width:188;height:4532" coordorigin="10664,4816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Freeform 58" o:spid="_x0000_s1037" style="position:absolute;left:10664;top:4816;width:188;height:4532;visibility:visible;mso-wrap-style:square;v-text-anchor:top" coordsize="188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" path="m,4531r188,l188,,,,,4531xe" fillcolor="#c00000" stroked="f">
                      <v:path arrowok="t" o:connecttype="custom" o:connectlocs="0,9347;188,9347;188,4816;0,4816;0,9347" o:connectangles="0,0,0,0,0"/>
                    </v:shape>
                  </v:group>
                  <v:group id="Group 55" o:spid="_x0000_s1038" style="position:absolute;left:10852;top:4816;width:287;height:4532" coordorigin="10852,4816" coordsize="287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Freeform 56" o:spid="_x0000_s1039" style="position:absolute;left:10852;top:4816;width:287;height:4532;visibility:visible;mso-wrap-style:square;v-text-anchor:top" coordsize="287,4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" path="m,4531r286,l286,,,,,4531xe" fillcolor="#c00000" stroked="f">
                      <v:path arrowok="t" o:connecttype="custom" o:connectlocs="0,9347;286,9347;286,4816;0,4816;0,9347" o:connectangles="0,0,0,0,0"/>
                    </v:shape>
                  </v:group>
                  <v:group id="Group 53" o:spid="_x0000_s1040" style="position:absolute;left:11209;top:9347;width:117;height:5957" coordorigin="11209,9347" coordsize="117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eform 54" o:spid="_x0000_s1041" style="position:absolute;left:11209;top:9347;width:117;height:5957;visibility:visible;mso-wrap-style:square;v-text-anchor:top" coordsize="117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" path="m,5957r117,l117,,,,,5957xe" fillcolor="#c00000" stroked="f">
                      <v:path arrowok="t" o:connecttype="custom" o:connectlocs="0,15304;117,15304;117,9347;0,9347;0,15304" o:connectangles="0,0,0,0,0"/>
                    </v:shape>
                  </v:group>
                  <v:group id="Group 51" o:spid="_x0000_s1042" style="position:absolute;left:10664;top:9347;width:116;height:5957" coordorigin="10664,9347" coordsize="116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 52" o:spid="_x0000_s1043" style="position:absolute;left:10664;top:9347;width:116;height:5957;visibility:visible;mso-wrap-style:square;v-text-anchor:top" coordsize="116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" path="m,5957r116,l116,,,,,5957xe" fillcolor="#c00000" stroked="f">
                      <v:path arrowok="t" o:connecttype="custom" o:connectlocs="0,15304;116,15304;116,9347;0,9347;0,15304" o:connectangles="0,0,0,0,0"/>
                    </v:shape>
                  </v:group>
                  <v:group id="Group 49" o:spid="_x0000_s1044" style="position:absolute;left:10994;top:9347;width:215;height:5957" coordorigin="10994,9347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Freeform 50" o:spid="_x0000_s1045" style="position:absolute;left:10994;top:9347;width:215;height:5957;visibility:visible;mso-wrap-style:square;v-text-anchor:top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" path="m,5957r215,l215,,,,,5957xe" fillcolor="#c00000" stroked="f">
                      <v:path arrowok="t" o:connecttype="custom" o:connectlocs="0,15304;215,15304;215,9347;0,9347;0,15304" o:connectangles="0,0,0,0,0"/>
                    </v:shape>
                  </v:group>
                  <v:group id="Group 46" o:spid="_x0000_s1046" style="position:absolute;left:10780;top:9347;width:215;height:5957" coordorigin="10780,9347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48" o:spid="_x0000_s1047" style="position:absolute;left:10780;top:9347;width:215;height:5957;visibility:visible;mso-wrap-style:square;v-text-anchor:top" coordsize="215,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" path="m,5957r214,l214,,,,,5957xe" fillcolor="#c00000" stroked="f">
                      <v:path arrowok="t" o:connecttype="custom" o:connectlocs="0,15304;214,15304;214,9347;0,9347;0,1530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7" o:spid="_x0000_s1048" type="#_x0000_t75" style="position:absolute;left:10759;top:1336;width:481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">
                      <v:imagedata r:id="rId9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49" type="#_x0000_t202" style="position:absolute;left:666;top:56070;width:2763;height:3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" filled="f" stroked="f">
                  <v:textbox style="layout-flow:vertical" inset="0,0,0,0">
                    <w:txbxContent>
                      <w:p w14:paraId="30E5AA8C" w14:textId="77777777" w:rsidR="0036261D" w:rsidRPr="00D15196" w:rsidRDefault="0036261D">
                        <w:pPr>
                          <w:spacing w:line="206" w:lineRule="exact"/>
                          <w:ind w:left="-181" w:right="18"/>
                          <w:jc w:val="right"/>
                          <w:rPr>
                            <w:rFonts w:ascii="Trebuchet MS" w:hAnsi="Trebuchet MS" w:cs="Trebuchet MS"/>
                            <w:sz w:val="18"/>
                            <w:szCs w:val="18"/>
                            <w:lang w:val="en-US"/>
                          </w:rPr>
                        </w:pPr>
                        <w:r w:rsidRPr="00D15196">
                          <w:rPr>
                            <w:rFonts w:ascii="Trebuchet MS"/>
                            <w:b/>
                            <w:color w:val="FFFFFF"/>
                            <w:w w:val="99"/>
                            <w:sz w:val="18"/>
                            <w:lang w:val="en-US"/>
                          </w:rPr>
                          <w:t>PRESS</w:t>
                        </w:r>
                        <w:r w:rsidRPr="00D15196">
                          <w:rPr>
                            <w:rFonts w:ascii="Trebuchet MS"/>
                            <w:b/>
                            <w:color w:val="FFFFFF"/>
                            <w:sz w:val="18"/>
                            <w:lang w:val="en-US"/>
                          </w:rPr>
                          <w:t xml:space="preserve"> </w:t>
                        </w:r>
                        <w:r w:rsidRPr="00D15196">
                          <w:rPr>
                            <w:rFonts w:ascii="Trebuchet MS"/>
                            <w:b/>
                            <w:color w:val="FFFFFF"/>
                            <w:w w:val="99"/>
                            <w:sz w:val="18"/>
                            <w:lang w:val="en-US"/>
                          </w:rPr>
                          <w:t>O</w:t>
                        </w:r>
                        <w:r w:rsidRPr="00D15196">
                          <w:rPr>
                            <w:rFonts w:ascii="Trebuchet MS"/>
                            <w:b/>
                            <w:color w:val="FFFFFF"/>
                            <w:spacing w:val="-1"/>
                            <w:w w:val="99"/>
                            <w:sz w:val="18"/>
                            <w:lang w:val="en-US"/>
                          </w:rPr>
                          <w:t>F</w:t>
                        </w:r>
                        <w:r w:rsidRPr="00D15196">
                          <w:rPr>
                            <w:rFonts w:ascii="Trebuchet MS"/>
                            <w:b/>
                            <w:color w:val="FFFFFF"/>
                            <w:w w:val="99"/>
                            <w:sz w:val="18"/>
                            <w:lang w:val="en-US"/>
                          </w:rPr>
                          <w:t>FICE</w:t>
                        </w:r>
                      </w:p>
                      <w:p w14:paraId="75CC8503" w14:textId="77777777" w:rsidR="0036261D" w:rsidRPr="00D15196" w:rsidRDefault="0036261D">
                        <w:pPr>
                          <w:spacing w:before="5"/>
                          <w:ind w:right="20"/>
                          <w:jc w:val="right"/>
                          <w:rPr>
                            <w:rFonts w:ascii="Trebuchet MS" w:hAnsi="Trebuchet MS" w:cs="Trebuchet MS"/>
                            <w:sz w:val="18"/>
                            <w:szCs w:val="18"/>
                            <w:lang w:val="en-US"/>
                          </w:rPr>
                        </w:pP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Phone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w w:val="99"/>
                            <w:sz w:val="18"/>
                            <w:szCs w:val="18"/>
                            <w:lang w:val="en-US"/>
                          </w:rPr>
                          <w:t>+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39.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w w:val="99"/>
                            <w:sz w:val="18"/>
                            <w:szCs w:val="18"/>
                            <w:lang w:val="en-US"/>
                          </w:rPr>
                          <w:t>0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6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2"/>
                            <w:w w:val="99"/>
                            <w:sz w:val="18"/>
                            <w:szCs w:val="18"/>
                            <w:lang w:val="en-US"/>
                          </w:rPr>
                          <w:t>.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855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w w:val="99"/>
                            <w:sz w:val="18"/>
                            <w:szCs w:val="18"/>
                            <w:lang w:val="en-US"/>
                          </w:rPr>
                          <w:t>8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802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–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E-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w w:val="99"/>
                            <w:sz w:val="18"/>
                            <w:szCs w:val="18"/>
                            <w:lang w:val="en-US"/>
                          </w:rPr>
                          <w:t>m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w w:val="99"/>
                            <w:sz w:val="18"/>
                            <w:szCs w:val="18"/>
                            <w:lang w:val="en-US"/>
                          </w:rPr>
                          <w:t>ail</w:t>
                        </w:r>
                        <w:r w:rsidRPr="00D15196">
                          <w:rPr>
                            <w:rFonts w:ascii="Trebuchet MS" w:hAnsi="Trebuchet MS" w:cs="Trebuchet MS"/>
                            <w:color w:val="FFFFFF"/>
                            <w:spacing w:val="-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hyperlink r:id="rId10"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u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spacing w:val="-1"/>
                              <w:w w:val="99"/>
                              <w:sz w:val="18"/>
                              <w:szCs w:val="18"/>
                              <w:lang w:val="en-US"/>
                            </w:rPr>
                            <w:t>ff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iciosta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spacing w:val="-1"/>
                              <w:w w:val="99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pa@sce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spacing w:val="-1"/>
                              <w:w w:val="99"/>
                              <w:sz w:val="18"/>
                              <w:szCs w:val="18"/>
                              <w:lang w:val="en-US"/>
                            </w:rPr>
                            <w:t>n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ari-i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spacing w:val="-1"/>
                              <w:w w:val="99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mo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spacing w:val="-1"/>
                              <w:w w:val="99"/>
                              <w:sz w:val="18"/>
                              <w:szCs w:val="18"/>
                              <w:lang w:val="en-US"/>
                            </w:rPr>
                            <w:t>b</w:t>
                          </w:r>
                          <w:r w:rsidRPr="00D15196">
                            <w:rPr>
                              <w:rFonts w:ascii="Trebuchet MS" w:hAnsi="Trebuchet MS" w:cs="Trebuchet MS"/>
                              <w:color w:val="FFFFFF"/>
                              <w:w w:val="99"/>
                              <w:sz w:val="18"/>
                              <w:szCs w:val="18"/>
                              <w:lang w:val="en-US"/>
                            </w:rPr>
                            <w:t>iliari.it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38438C0E" w14:textId="77777777" w:rsidR="003E6A4F" w:rsidRPr="00BC4B1E" w:rsidRDefault="003E6A4F" w:rsidP="00D30302">
      <w:pPr>
        <w:ind w:right="1673"/>
        <w:rPr>
          <w:sz w:val="18"/>
          <w:szCs w:val="18"/>
        </w:rPr>
      </w:pPr>
    </w:p>
    <w:p w14:paraId="1260C231" w14:textId="739E74F9" w:rsidR="003E6A4F" w:rsidRPr="00BC4B1E" w:rsidRDefault="00B529CF" w:rsidP="00D30302">
      <w:pPr>
        <w:tabs>
          <w:tab w:val="left" w:pos="7088"/>
        </w:tabs>
        <w:ind w:left="254" w:right="1673"/>
        <w:rPr>
          <w:rFonts w:ascii="Trebuchet MS" w:hAnsi="Trebuchet MS" w:cs="Trebuchet MS"/>
          <w:sz w:val="20"/>
          <w:szCs w:val="20"/>
        </w:rPr>
      </w:pPr>
      <w:r>
        <w:rPr>
          <w:rFonts w:ascii="Trebuchet MS"/>
          <w:sz w:val="20"/>
        </w:rPr>
        <w:t xml:space="preserve">                                                                     </w:t>
      </w:r>
      <w:r w:rsidR="0052732B">
        <w:rPr>
          <w:rFonts w:ascii="Trebuchet MS"/>
          <w:sz w:val="20"/>
        </w:rPr>
        <w:t xml:space="preserve">                                          MILANO,</w:t>
      </w:r>
      <w:r w:rsidR="0044210D">
        <w:rPr>
          <w:rFonts w:ascii="Trebuchet MS"/>
          <w:sz w:val="20"/>
        </w:rPr>
        <w:t xml:space="preserve"> </w:t>
      </w:r>
      <w:proofErr w:type="gramStart"/>
      <w:r>
        <w:rPr>
          <w:rFonts w:ascii="Trebuchet MS"/>
          <w:sz w:val="20"/>
        </w:rPr>
        <w:t>1</w:t>
      </w:r>
      <w:r w:rsidR="00EA58BA">
        <w:rPr>
          <w:rFonts w:ascii="Trebuchet MS"/>
          <w:sz w:val="20"/>
        </w:rPr>
        <w:t xml:space="preserve"> </w:t>
      </w:r>
      <w:r w:rsidR="0052732B">
        <w:rPr>
          <w:rFonts w:ascii="Trebuchet MS"/>
          <w:sz w:val="20"/>
        </w:rPr>
        <w:t>OTTO</w:t>
      </w:r>
      <w:r>
        <w:rPr>
          <w:rFonts w:ascii="Trebuchet MS"/>
          <w:sz w:val="20"/>
        </w:rPr>
        <w:t>BRE</w:t>
      </w:r>
      <w:proofErr w:type="gramEnd"/>
      <w:r w:rsidR="00EA58BA">
        <w:rPr>
          <w:rFonts w:ascii="Trebuchet MS"/>
          <w:sz w:val="20"/>
        </w:rPr>
        <w:t xml:space="preserve"> </w:t>
      </w:r>
      <w:r w:rsidR="003E6A4F" w:rsidRPr="00BC4B1E">
        <w:rPr>
          <w:rFonts w:ascii="Trebuchet MS"/>
          <w:sz w:val="20"/>
        </w:rPr>
        <w:t>20</w:t>
      </w:r>
      <w:r w:rsidR="003277B1">
        <w:rPr>
          <w:rFonts w:ascii="Trebuchet MS"/>
          <w:sz w:val="20"/>
        </w:rPr>
        <w:t>20</w:t>
      </w:r>
    </w:p>
    <w:p w14:paraId="250681C2" w14:textId="77777777" w:rsidR="003E6A4F" w:rsidRPr="00BC4B1E" w:rsidRDefault="00037187" w:rsidP="00D30302">
      <w:pPr>
        <w:ind w:left="121" w:right="1673"/>
        <w:rPr>
          <w:rFonts w:ascii="Trebuchet MS" w:hAnsi="Trebuchet MS" w:cs="Trebuchet MS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12EC489C" wp14:editId="0DAA38EE">
                <wp:extent cx="5941060" cy="12700"/>
                <wp:effectExtent l="0" t="0" r="2540" b="0"/>
                <wp:docPr id="1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12700"/>
                          <a:chOff x="0" y="0"/>
                          <a:chExt cx="9356" cy="20"/>
                        </a:xfrm>
                      </wpg:grpSpPr>
                      <wpg:grpSp>
                        <wpg:cNvPr id="19" name="Group 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24" cy="2"/>
                            <a:chOff x="10" y="10"/>
                            <a:chExt cx="3224" cy="2"/>
                          </a:xfrm>
                        </wpg:grpSpPr>
                        <wps:wsp>
                          <wps:cNvPr id="20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23" cy="0"/>
                            </a:xfrm>
                            <a:custGeom>
                              <a:avLst/>
                              <a:gdLst>
                                <a:gd name="T0" fmla="*/ 0 w 3224"/>
                                <a:gd name="T1" fmla="*/ 0 h 2"/>
                                <a:gd name="T2" fmla="*/ 3223 w 32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24" h="2">
                                  <a:moveTo>
                                    <a:pt x="0" y="0"/>
                                  </a:moveTo>
                                  <a:lnTo>
                                    <a:pt x="322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3219" y="10"/>
                            <a:ext cx="251" cy="2"/>
                            <a:chOff x="3219" y="10"/>
                            <a:chExt cx="251" cy="2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3219" y="10"/>
                              <a:ext cx="251" cy="0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0 h 2"/>
                                <a:gd name="T2" fmla="*/ 251 w 25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1" h="2">
                                  <a:moveTo>
                                    <a:pt x="0" y="0"/>
                                  </a:moveTo>
                                  <a:lnTo>
                                    <a:pt x="25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9"/>
                        <wpg:cNvGrpSpPr>
                          <a:grpSpLocks/>
                        </wpg:cNvGrpSpPr>
                        <wpg:grpSpPr bwMode="auto">
                          <a:xfrm>
                            <a:off x="3455" y="10"/>
                            <a:ext cx="5891" cy="2"/>
                            <a:chOff x="3455" y="10"/>
                            <a:chExt cx="5891" cy="2"/>
                          </a:xfrm>
                        </wpg:grpSpPr>
                        <wps:wsp>
                          <wps:cNvPr id="24" name="Freeform 40"/>
                          <wps:cNvSpPr>
                            <a:spLocks/>
                          </wps:cNvSpPr>
                          <wps:spPr bwMode="auto">
                            <a:xfrm>
                              <a:off x="3455" y="10"/>
                              <a:ext cx="5891" cy="0"/>
                            </a:xfrm>
                            <a:custGeom>
                              <a:avLst/>
                              <a:gdLst>
                                <a:gd name="T0" fmla="*/ 0 w 5891"/>
                                <a:gd name="T1" fmla="*/ 0 h 2"/>
                                <a:gd name="T2" fmla="*/ 5891 w 58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91" h="2">
                                  <a:moveTo>
                                    <a:pt x="0" y="0"/>
                                  </a:moveTo>
                                  <a:lnTo>
                                    <a:pt x="589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B7BD03" id="Group 38" o:spid="_x0000_s1026" style="width:467.8pt;height:1pt;mso-position-horizontal-relative:char;mso-position-vertical-relative:line" coordsize="93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">
                <v:group id="Group 43" o:spid="_x0000_s1027" style="position:absolute;left:10;top:10;width:3224;height:2" coordorigin="10,10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44" o:spid="_x0000_s1028" style="position:absolute;left:10;top:10;width:3223;height:0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" path="m,l3224,e" filled="f" strokecolor="#c00000" strokeweight=".96pt">
                    <v:path arrowok="t" o:connecttype="custom" o:connectlocs="0,0;3222,0" o:connectangles="0,0"/>
                  </v:shape>
                </v:group>
                <v:group id="Group 41" o:spid="_x0000_s1029" style="position:absolute;left:3219;top:10;width:251;height:2" coordorigin="3219,10" coordsize="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42" o:spid="_x0000_s1030" style="position:absolute;left:3219;top:10;width:251;height:0;visibility:visible;mso-wrap-style:square;v-text-anchor:top" coordsize="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" path="m,l251,e" filled="f" strokecolor="#c00000" strokeweight=".96pt">
                    <v:path arrowok="t" o:connecttype="custom" o:connectlocs="0,0;251,0" o:connectangles="0,0"/>
                  </v:shape>
                </v:group>
                <v:group id="Group 39" o:spid="_x0000_s1031" style="position:absolute;left:3455;top:10;width:5891;height:2" coordorigin="3455,10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L1fyAAAAOA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">
                  <v:shape id="Freeform 40" o:spid="_x0000_s1032" style="position:absolute;left:3455;top:10;width:5891;height:0;visibility:visible;mso-wrap-style:square;v-text-anchor:top" coordsize="5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" path="m,l5891,e" filled="f" strokecolor="#c00000" strokeweight=".96pt">
                    <v:path arrowok="t" o:connecttype="custom" o:connectlocs="0,0;5891,0" o:connectangles="0,0"/>
                  </v:shape>
                </v:group>
                <w10:anchorlock/>
              </v:group>
            </w:pict>
          </mc:Fallback>
        </mc:AlternateContent>
      </w:r>
    </w:p>
    <w:p w14:paraId="05ACAC8C" w14:textId="77777777" w:rsidR="003E6A4F" w:rsidRPr="00BC4B1E" w:rsidRDefault="003E6A4F" w:rsidP="00D30302">
      <w:pPr>
        <w:ind w:right="1673"/>
        <w:rPr>
          <w:rFonts w:ascii="Trebuchet MS" w:hAnsi="Trebuchet MS" w:cs="Trebuchet MS"/>
        </w:rPr>
      </w:pPr>
    </w:p>
    <w:p w14:paraId="4C642BC2" w14:textId="77777777" w:rsidR="003E6A4F" w:rsidRPr="00384E97" w:rsidRDefault="003E6A4F" w:rsidP="00D30302">
      <w:pPr>
        <w:tabs>
          <w:tab w:val="left" w:pos="9356"/>
        </w:tabs>
        <w:ind w:right="1673"/>
        <w:rPr>
          <w:rFonts w:ascii="Trebuchet MS" w:hAnsi="Trebuchet MS" w:cs="Trebuchet MS"/>
        </w:rPr>
      </w:pPr>
    </w:p>
    <w:p w14:paraId="15519D61" w14:textId="429FBA92" w:rsidR="00021529" w:rsidRPr="00EB058F" w:rsidRDefault="00EB058F" w:rsidP="0052732B">
      <w:pPr>
        <w:ind w:right="1674"/>
        <w:jc w:val="center"/>
        <w:rPr>
          <w:rFonts w:ascii="Trebuchet MS" w:hAnsi="Trebuchet MS" w:cs="Calibri"/>
          <w:b/>
          <w:bCs/>
          <w:color w:val="B00005"/>
          <w:sz w:val="26"/>
          <w:szCs w:val="26"/>
        </w:rPr>
      </w:pPr>
      <w:r w:rsidRPr="00EB058F">
        <w:rPr>
          <w:rFonts w:ascii="Trebuchet MS" w:hAnsi="Trebuchet MS" w:cs="Calibri"/>
          <w:b/>
          <w:bCs/>
          <w:color w:val="B00005"/>
          <w:sz w:val="26"/>
          <w:szCs w:val="26"/>
        </w:rPr>
        <w:t xml:space="preserve">Un’analisi di </w:t>
      </w:r>
      <w:r w:rsidR="00021529" w:rsidRPr="00EB058F">
        <w:rPr>
          <w:rFonts w:ascii="Trebuchet MS" w:hAnsi="Trebuchet MS" w:cs="Calibri"/>
          <w:b/>
          <w:bCs/>
          <w:color w:val="B00005"/>
          <w:sz w:val="26"/>
          <w:szCs w:val="26"/>
        </w:rPr>
        <w:t>Scenari Immobiliari</w:t>
      </w:r>
      <w:r w:rsidRPr="00EB058F">
        <w:rPr>
          <w:rFonts w:ascii="Trebuchet MS" w:hAnsi="Trebuchet MS" w:cs="Calibri"/>
          <w:b/>
          <w:bCs/>
          <w:color w:val="B00005"/>
          <w:sz w:val="26"/>
          <w:szCs w:val="26"/>
        </w:rPr>
        <w:t xml:space="preserve"> sulla vivibilità del capoluogo lombardo</w:t>
      </w:r>
    </w:p>
    <w:p w14:paraId="45117760" w14:textId="77777777" w:rsidR="007C5787" w:rsidRPr="00F96241" w:rsidRDefault="007C5787" w:rsidP="007C5787">
      <w:pPr>
        <w:ind w:right="1674"/>
        <w:jc w:val="center"/>
        <w:rPr>
          <w:color w:val="000000"/>
          <w:highlight w:val="yellow"/>
        </w:rPr>
      </w:pPr>
    </w:p>
    <w:p w14:paraId="5788E971" w14:textId="03C58ED7" w:rsidR="004C7E8C" w:rsidRPr="004C7E8C" w:rsidRDefault="004C7E8C" w:rsidP="00451822">
      <w:pPr>
        <w:ind w:right="1671"/>
        <w:jc w:val="center"/>
        <w:rPr>
          <w:rFonts w:ascii="Trebuchet MS" w:hAnsi="Trebuchet MS"/>
          <w:b/>
          <w:bCs/>
          <w:color w:val="B00005"/>
          <w:spacing w:val="-20"/>
          <w:sz w:val="32"/>
          <w:szCs w:val="32"/>
        </w:rPr>
      </w:pPr>
      <w:r w:rsidRPr="004C7E8C">
        <w:rPr>
          <w:rFonts w:ascii="Trebuchet MS" w:hAnsi="Trebuchet MS"/>
          <w:b/>
          <w:bCs/>
          <w:color w:val="B00005"/>
          <w:spacing w:val="-20"/>
          <w:sz w:val="32"/>
          <w:szCs w:val="32"/>
        </w:rPr>
        <w:t xml:space="preserve">I QUARTIERI DOVE VIVERE </w:t>
      </w:r>
      <w:r w:rsidR="00B72C8E" w:rsidRPr="004C7E8C">
        <w:rPr>
          <w:rFonts w:ascii="Trebuchet MS" w:hAnsi="Trebuchet MS"/>
          <w:b/>
          <w:bCs/>
          <w:color w:val="B00005"/>
          <w:spacing w:val="-20"/>
          <w:sz w:val="32"/>
          <w:szCs w:val="32"/>
        </w:rPr>
        <w:t xml:space="preserve">MILANO </w:t>
      </w:r>
      <w:r w:rsidRPr="004C7E8C">
        <w:rPr>
          <w:rFonts w:ascii="Trebuchet MS" w:hAnsi="Trebuchet MS"/>
          <w:b/>
          <w:bCs/>
          <w:color w:val="B00005"/>
          <w:spacing w:val="-20"/>
          <w:sz w:val="32"/>
          <w:szCs w:val="32"/>
        </w:rPr>
        <w:t xml:space="preserve">AL MEGLIO: </w:t>
      </w:r>
      <w:r w:rsidR="00B72C8E">
        <w:rPr>
          <w:rFonts w:ascii="Trebuchet MS" w:hAnsi="Trebuchet MS"/>
          <w:b/>
          <w:bCs/>
          <w:color w:val="B00005"/>
          <w:spacing w:val="-20"/>
          <w:sz w:val="32"/>
          <w:szCs w:val="32"/>
        </w:rPr>
        <w:t>OGGI E DOMANI</w:t>
      </w:r>
    </w:p>
    <w:p w14:paraId="59CE1E68" w14:textId="537170AB" w:rsidR="000D3356" w:rsidRPr="00F96241" w:rsidRDefault="000D3356" w:rsidP="000D3356">
      <w:pPr>
        <w:ind w:right="1671"/>
        <w:jc w:val="both"/>
        <w:rPr>
          <w:rFonts w:ascii="Trebuchet MS" w:hAnsi="Trebuchet MS" w:cs="Calibri"/>
          <w:color w:val="000000"/>
          <w:highlight w:val="yellow"/>
        </w:rPr>
      </w:pPr>
    </w:p>
    <w:p w14:paraId="0C8EB261" w14:textId="0025A0C6" w:rsidR="000A6810" w:rsidRPr="00EB058F" w:rsidRDefault="00EB058F" w:rsidP="000A6810">
      <w:pPr>
        <w:ind w:right="1671"/>
        <w:jc w:val="both"/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</w:pPr>
      <w:r w:rsidRPr="00450E2F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Porta Lodovica, Città Studi, Bicocca</w:t>
      </w:r>
      <w:r w:rsidRPr="00EB058F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 xml:space="preserve">, Sarpi e San Siro </w:t>
      </w:r>
      <w:r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per il presente</w:t>
      </w:r>
      <w:r w:rsidR="008B7284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,</w:t>
      </w:r>
      <w:r w:rsidRPr="00EB058F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 xml:space="preserve"> </w:t>
      </w:r>
      <w:r w:rsidR="00D15196" w:rsidRPr="00D15196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Scalo di Porta Romana, Santa Giulia, Rubattino, Bovisa, MIND</w:t>
      </w:r>
      <w:r w:rsidR="00D066EF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-Cascina Merlata</w:t>
      </w:r>
      <w:r w:rsidR="00D15196" w:rsidRPr="00D15196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 xml:space="preserve"> e Bisceglie </w:t>
      </w:r>
      <w:r w:rsidR="008B7284">
        <w:rPr>
          <w:rFonts w:ascii="Trebuchet MS" w:hAnsi="Trebuchet MS" w:cs="Calibri"/>
          <w:b/>
          <w:bCs/>
          <w:i/>
          <w:iCs/>
          <w:color w:val="B00005"/>
          <w:sz w:val="26"/>
          <w:szCs w:val="26"/>
        </w:rPr>
        <w:t>per il futuro</w:t>
      </w:r>
    </w:p>
    <w:p w14:paraId="11698FBE" w14:textId="77777777" w:rsidR="0052732B" w:rsidRDefault="0052732B" w:rsidP="0052732B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</w:p>
    <w:p w14:paraId="6A721DA0" w14:textId="77777777" w:rsidR="00290559" w:rsidRPr="0052732B" w:rsidRDefault="00290559" w:rsidP="00290559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</w:p>
    <w:p w14:paraId="30D33486" w14:textId="5FB59478" w:rsidR="00585205" w:rsidRPr="00A63C0A" w:rsidRDefault="00585205" w:rsidP="00585205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  <w:r w:rsidRPr="00450E2F">
        <w:rPr>
          <w:rFonts w:ascii="Trebuchet MS" w:hAnsi="Trebuchet MS" w:cs="Calibri"/>
          <w:color w:val="000000"/>
        </w:rPr>
        <w:t xml:space="preserve">Porta Lodovica, </w:t>
      </w:r>
      <w:r w:rsidRPr="00D15196">
        <w:rPr>
          <w:rFonts w:ascii="Trebuchet MS" w:hAnsi="Trebuchet MS" w:cs="Calibri"/>
          <w:color w:val="000000"/>
        </w:rPr>
        <w:t xml:space="preserve">Città Studi, Bicocca, Sarpi e San Siro sono i quartieri di Milano </w:t>
      </w:r>
      <w:r w:rsidR="00F85C17" w:rsidRPr="00D15196">
        <w:rPr>
          <w:rFonts w:ascii="Trebuchet MS" w:hAnsi="Trebuchet MS" w:cs="Calibri"/>
          <w:color w:val="000000"/>
        </w:rPr>
        <w:t>d</w:t>
      </w:r>
      <w:r w:rsidRPr="00D15196">
        <w:rPr>
          <w:rFonts w:ascii="Trebuchet MS" w:hAnsi="Trebuchet MS" w:cs="Calibri"/>
          <w:color w:val="000000"/>
        </w:rPr>
        <w:t>ove</w:t>
      </w:r>
      <w:r w:rsidR="00D15196" w:rsidRPr="00D15196">
        <w:rPr>
          <w:rFonts w:ascii="Trebuchet MS" w:hAnsi="Trebuchet MS" w:cs="Calibri"/>
          <w:color w:val="000000"/>
        </w:rPr>
        <w:t xml:space="preserve"> oggi</w:t>
      </w:r>
      <w:r w:rsidRPr="00D15196">
        <w:rPr>
          <w:rFonts w:ascii="Trebuchet MS" w:hAnsi="Trebuchet MS" w:cs="Calibri"/>
          <w:color w:val="000000"/>
        </w:rPr>
        <w:t xml:space="preserve"> si vive meglio mentre </w:t>
      </w:r>
      <w:r w:rsidR="00D15196" w:rsidRPr="00D15196">
        <w:rPr>
          <w:rFonts w:ascii="Trebuchet MS" w:hAnsi="Trebuchet MS" w:cs="Calibri"/>
          <w:color w:val="000000"/>
        </w:rPr>
        <w:t>Scalo di Porta Romana, Santa Giulia, Rubattino, Bovisa, MIND</w:t>
      </w:r>
      <w:r w:rsidR="00D066EF">
        <w:rPr>
          <w:rFonts w:ascii="Trebuchet MS" w:hAnsi="Trebuchet MS" w:cs="Calibri"/>
          <w:color w:val="000000"/>
        </w:rPr>
        <w:t>-Cascina Merlata</w:t>
      </w:r>
      <w:r w:rsidR="00D15196" w:rsidRPr="00D15196">
        <w:rPr>
          <w:rFonts w:ascii="Trebuchet MS" w:hAnsi="Trebuchet MS" w:cs="Calibri"/>
          <w:color w:val="000000"/>
        </w:rPr>
        <w:t xml:space="preserve"> e Bisceglie </w:t>
      </w:r>
      <w:r w:rsidRPr="00D15196">
        <w:rPr>
          <w:rFonts w:ascii="Trebuchet MS" w:hAnsi="Trebuchet MS" w:cs="Calibri"/>
          <w:color w:val="000000"/>
        </w:rPr>
        <w:t>quelli</w:t>
      </w:r>
      <w:r w:rsidRPr="00F85C17">
        <w:rPr>
          <w:rFonts w:ascii="Trebuchet MS" w:hAnsi="Trebuchet MS" w:cs="Calibri"/>
          <w:color w:val="000000"/>
        </w:rPr>
        <w:t xml:space="preserve"> dove si vi</w:t>
      </w:r>
      <w:r w:rsidR="00F85C17" w:rsidRPr="00F85C17">
        <w:rPr>
          <w:rFonts w:ascii="Trebuchet MS" w:hAnsi="Trebuchet MS" w:cs="Calibri"/>
          <w:color w:val="000000"/>
        </w:rPr>
        <w:t>v</w:t>
      </w:r>
      <w:r w:rsidRPr="00F85C17">
        <w:rPr>
          <w:rFonts w:ascii="Trebuchet MS" w:hAnsi="Trebuchet MS" w:cs="Calibri"/>
          <w:color w:val="000000"/>
        </w:rPr>
        <w:t xml:space="preserve">rà meglio in futuro. Sono questi alcuni dei dati che emergono da un’analisi di Scenari Immobiliari sulla vivibilità </w:t>
      </w:r>
      <w:r w:rsidR="00EB058F" w:rsidRPr="00F85C17">
        <w:rPr>
          <w:rFonts w:ascii="Trebuchet MS" w:hAnsi="Trebuchet MS" w:cs="Calibri"/>
          <w:color w:val="000000"/>
        </w:rPr>
        <w:t>dal capoluogo lombardo</w:t>
      </w:r>
      <w:r w:rsidRPr="00F85C17">
        <w:rPr>
          <w:rFonts w:ascii="Trebuchet MS" w:hAnsi="Trebuchet MS" w:cs="Calibri"/>
          <w:color w:val="000000"/>
        </w:rPr>
        <w:t xml:space="preserve"> presentata oggi </w:t>
      </w:r>
      <w:r w:rsidRPr="00A63C0A">
        <w:rPr>
          <w:rFonts w:ascii="Trebuchet MS" w:hAnsi="Trebuchet MS" w:cs="Calibri"/>
          <w:color w:val="000000"/>
        </w:rPr>
        <w:t xml:space="preserve">durante la </w:t>
      </w:r>
      <w:r w:rsidRPr="00A63C0A">
        <w:rPr>
          <w:rFonts w:ascii="Trebuchet MS" w:hAnsi="Trebuchet MS" w:cs="Calibri"/>
          <w:b/>
          <w:bCs/>
        </w:rPr>
        <w:t>prima Giornata Nazionale della Casa</w:t>
      </w:r>
      <w:r w:rsidRPr="00A63C0A">
        <w:rPr>
          <w:rFonts w:ascii="Trebuchet MS" w:hAnsi="Trebuchet MS" w:cs="Calibri"/>
          <w:color w:val="000000"/>
        </w:rPr>
        <w:t>, organizzata con Casa.it.</w:t>
      </w:r>
    </w:p>
    <w:p w14:paraId="2550EB62" w14:textId="77777777" w:rsidR="00585205" w:rsidRPr="00A63C0A" w:rsidRDefault="00585205" w:rsidP="000A6810">
      <w:pPr>
        <w:ind w:right="1671"/>
        <w:jc w:val="both"/>
        <w:rPr>
          <w:rFonts w:ascii="Trebuchet MS" w:hAnsi="Trebuchet MS" w:cs="Calibri"/>
          <w:color w:val="000000"/>
        </w:rPr>
      </w:pPr>
    </w:p>
    <w:p w14:paraId="22EEBEDD" w14:textId="606756A5" w:rsidR="00127961" w:rsidRPr="00A63C0A" w:rsidRDefault="00127961" w:rsidP="00127961">
      <w:pPr>
        <w:ind w:right="1671"/>
        <w:jc w:val="both"/>
        <w:rPr>
          <w:rFonts w:ascii="Trebuchet MS" w:hAnsi="Trebuchet MS" w:cs="Calibri"/>
          <w:color w:val="000000"/>
        </w:rPr>
      </w:pPr>
      <w:r w:rsidRPr="00A63C0A">
        <w:rPr>
          <w:rFonts w:ascii="Trebuchet MS" w:hAnsi="Trebuchet MS" w:cs="Calibri"/>
          <w:color w:val="000000"/>
        </w:rPr>
        <w:t xml:space="preserve">L’analisi tiene conto di una serie di parametri, quali </w:t>
      </w:r>
      <w:r w:rsidR="00F96241" w:rsidRPr="00A63C0A">
        <w:rPr>
          <w:rFonts w:ascii="Trebuchet MS" w:hAnsi="Trebuchet MS" w:cs="Calibri"/>
          <w:color w:val="000000"/>
        </w:rPr>
        <w:t xml:space="preserve">l’offerta di </w:t>
      </w:r>
      <w:r w:rsidRPr="00A63C0A">
        <w:rPr>
          <w:rFonts w:ascii="Trebuchet MS" w:hAnsi="Trebuchet MS" w:cs="Calibri"/>
          <w:color w:val="000000"/>
        </w:rPr>
        <w:t xml:space="preserve">immobili nelle diverse zone della città e le esigenze dei </w:t>
      </w:r>
      <w:r w:rsidR="00F85C17" w:rsidRPr="00A63C0A">
        <w:rPr>
          <w:rFonts w:ascii="Trebuchet MS" w:hAnsi="Trebuchet MS" w:cs="Calibri"/>
          <w:color w:val="000000"/>
        </w:rPr>
        <w:t>vari</w:t>
      </w:r>
      <w:r w:rsidRPr="00A63C0A">
        <w:rPr>
          <w:rFonts w:ascii="Trebuchet MS" w:hAnsi="Trebuchet MS" w:cs="Calibri"/>
          <w:color w:val="000000"/>
        </w:rPr>
        <w:t xml:space="preserve"> nuclei familiari (studenti universitari, </w:t>
      </w:r>
      <w:proofErr w:type="spellStart"/>
      <w:r w:rsidRPr="00A63C0A">
        <w:rPr>
          <w:rFonts w:ascii="Trebuchet MS" w:hAnsi="Trebuchet MS" w:cs="Calibri"/>
          <w:color w:val="000000"/>
        </w:rPr>
        <w:t>young</w:t>
      </w:r>
      <w:proofErr w:type="spellEnd"/>
      <w:r w:rsidRPr="00A63C0A">
        <w:rPr>
          <w:rFonts w:ascii="Trebuchet MS" w:hAnsi="Trebuchet MS" w:cs="Calibri"/>
          <w:color w:val="000000"/>
        </w:rPr>
        <w:t xml:space="preserve"> </w:t>
      </w:r>
      <w:proofErr w:type="spellStart"/>
      <w:r w:rsidRPr="00A63C0A">
        <w:rPr>
          <w:rFonts w:ascii="Trebuchet MS" w:hAnsi="Trebuchet MS" w:cs="Calibri"/>
          <w:color w:val="000000"/>
        </w:rPr>
        <w:t>professional</w:t>
      </w:r>
      <w:proofErr w:type="spellEnd"/>
      <w:r w:rsidRPr="00A63C0A">
        <w:rPr>
          <w:rFonts w:ascii="Trebuchet MS" w:hAnsi="Trebuchet MS" w:cs="Calibri"/>
          <w:color w:val="000000"/>
        </w:rPr>
        <w:t>, professionisti, giovani coppie, famiglie con figli e senior), per costruire dei veri e propri</w:t>
      </w:r>
      <w:r w:rsidR="00F96241" w:rsidRPr="00A63C0A">
        <w:rPr>
          <w:rFonts w:ascii="Trebuchet MS" w:hAnsi="Trebuchet MS" w:cs="Calibri"/>
          <w:color w:val="000000"/>
        </w:rPr>
        <w:t xml:space="preserve"> </w:t>
      </w:r>
      <w:r w:rsidRPr="00A63C0A">
        <w:rPr>
          <w:rFonts w:ascii="Trebuchet MS" w:hAnsi="Trebuchet MS" w:cs="Calibri"/>
          <w:color w:val="000000"/>
        </w:rPr>
        <w:t>indicatori necessari all’individuazione del livello di appetibilità residenziale rispetto alle principali tipologie di domanda</w:t>
      </w:r>
      <w:r w:rsidR="00F85C17" w:rsidRPr="00A63C0A">
        <w:rPr>
          <w:rFonts w:ascii="Trebuchet MS" w:hAnsi="Trebuchet MS" w:cs="Calibri"/>
          <w:color w:val="000000"/>
        </w:rPr>
        <w:t xml:space="preserve"> (accessibilità</w:t>
      </w:r>
      <w:r w:rsidR="00D15196" w:rsidRPr="00A63C0A">
        <w:rPr>
          <w:rFonts w:ascii="Trebuchet MS" w:hAnsi="Trebuchet MS" w:cs="Calibri"/>
          <w:color w:val="000000"/>
        </w:rPr>
        <w:t xml:space="preserve"> infrastrutturale ed economica</w:t>
      </w:r>
      <w:r w:rsidR="00F85C17" w:rsidRPr="00A63C0A">
        <w:rPr>
          <w:rFonts w:ascii="Trebuchet MS" w:hAnsi="Trebuchet MS" w:cs="Calibri"/>
          <w:color w:val="000000"/>
        </w:rPr>
        <w:t>, attività culturali, istruzione, attività commerciali alimentari, strutture sanitarie, strutture sportive e natatorie, aree verdi, mercato immobiliare</w:t>
      </w:r>
      <w:r w:rsidR="00D15196" w:rsidRPr="00A63C0A">
        <w:rPr>
          <w:rFonts w:ascii="Trebuchet MS" w:hAnsi="Trebuchet MS" w:cs="Calibri"/>
          <w:color w:val="000000"/>
        </w:rPr>
        <w:t xml:space="preserve"> e qualità edilizia</w:t>
      </w:r>
      <w:r w:rsidR="00F85C17" w:rsidRPr="00A63C0A">
        <w:rPr>
          <w:rFonts w:ascii="Trebuchet MS" w:hAnsi="Trebuchet MS" w:cs="Calibri"/>
          <w:color w:val="000000"/>
        </w:rPr>
        <w:t>).</w:t>
      </w:r>
    </w:p>
    <w:p w14:paraId="6C87FF63" w14:textId="385D580D" w:rsidR="00450E2F" w:rsidRPr="00A63C0A" w:rsidRDefault="00450E2F" w:rsidP="000A6810">
      <w:pPr>
        <w:ind w:right="1671"/>
        <w:jc w:val="both"/>
        <w:rPr>
          <w:rFonts w:ascii="Trebuchet MS" w:hAnsi="Trebuchet MS" w:cs="Calibri"/>
          <w:color w:val="000000"/>
        </w:rPr>
      </w:pPr>
    </w:p>
    <w:p w14:paraId="520E7191" w14:textId="376CF11F" w:rsidR="00450E2F" w:rsidRPr="00A63C0A" w:rsidRDefault="004C7E8C" w:rsidP="00450E2F">
      <w:pPr>
        <w:ind w:right="1671"/>
        <w:jc w:val="both"/>
        <w:rPr>
          <w:rFonts w:ascii="Trebuchet MS" w:hAnsi="Trebuchet MS" w:cs="Calibri"/>
          <w:b/>
          <w:bCs/>
          <w:color w:val="000000"/>
        </w:rPr>
      </w:pPr>
      <w:r w:rsidRPr="00A63C0A">
        <w:rPr>
          <w:rFonts w:ascii="Trebuchet MS" w:hAnsi="Trebuchet MS" w:cs="Calibri"/>
          <w:b/>
          <w:bCs/>
          <w:color w:val="000000"/>
        </w:rPr>
        <w:t>Dove si vive meglio oggi…</w:t>
      </w:r>
    </w:p>
    <w:p w14:paraId="1499D692" w14:textId="19A95EB0" w:rsidR="00450E2F" w:rsidRPr="00A63C0A" w:rsidRDefault="00450E2F" w:rsidP="00450E2F">
      <w:pPr>
        <w:ind w:right="1671"/>
        <w:jc w:val="both"/>
        <w:rPr>
          <w:rFonts w:ascii="Trebuchet MS" w:hAnsi="Trebuchet MS" w:cs="Calibri"/>
          <w:color w:val="000000"/>
        </w:rPr>
      </w:pPr>
      <w:r w:rsidRPr="00A63C0A">
        <w:rPr>
          <w:rFonts w:ascii="Trebuchet MS" w:hAnsi="Trebuchet MS" w:cs="Calibri"/>
          <w:color w:val="000000"/>
        </w:rPr>
        <w:t>Porta Lodovica, Città Studi, Bicocca sono alcuni dei primi quartieri che i futuri milanesi si trovano a vivere.</w:t>
      </w:r>
      <w:r w:rsidR="004C7E8C" w:rsidRPr="00A63C0A">
        <w:rPr>
          <w:rFonts w:ascii="Trebuchet MS" w:hAnsi="Trebuchet MS" w:cs="Calibri"/>
          <w:color w:val="000000"/>
        </w:rPr>
        <w:t xml:space="preserve"> </w:t>
      </w:r>
      <w:r w:rsidRPr="00A63C0A">
        <w:rPr>
          <w:rFonts w:ascii="Trebuchet MS" w:hAnsi="Trebuchet MS" w:cs="Calibri"/>
          <w:color w:val="000000"/>
        </w:rPr>
        <w:t>Università, accessibilità, prossimità con il centro e le aree della movida, attività commerciali e servizi urbani</w:t>
      </w:r>
      <w:r w:rsidR="004C7E8C" w:rsidRPr="00A63C0A">
        <w:rPr>
          <w:rFonts w:ascii="Trebuchet MS" w:hAnsi="Trebuchet MS" w:cs="Calibri"/>
          <w:color w:val="000000"/>
        </w:rPr>
        <w:t xml:space="preserve"> </w:t>
      </w:r>
      <w:r w:rsidRPr="00A63C0A">
        <w:rPr>
          <w:rFonts w:ascii="Trebuchet MS" w:hAnsi="Trebuchet MS" w:cs="Calibri"/>
          <w:color w:val="000000"/>
        </w:rPr>
        <w:t>fanno di questi ambiti urbani i luoghi privilegiati in cui attrarre e formare la nuova domanda residenziale</w:t>
      </w:r>
      <w:r w:rsidR="004C7E8C" w:rsidRPr="00A63C0A">
        <w:rPr>
          <w:rFonts w:ascii="Trebuchet MS" w:hAnsi="Trebuchet MS" w:cs="Calibri"/>
          <w:color w:val="000000"/>
        </w:rPr>
        <w:t xml:space="preserve"> </w:t>
      </w:r>
      <w:r w:rsidRPr="00A63C0A">
        <w:rPr>
          <w:rFonts w:ascii="Trebuchet MS" w:hAnsi="Trebuchet MS" w:cs="Calibri"/>
          <w:color w:val="000000"/>
        </w:rPr>
        <w:t xml:space="preserve">milanese. Sono quartieri che possono rappresentare sia il punto di partenza per la costruzione </w:t>
      </w:r>
      <w:proofErr w:type="gramStart"/>
      <w:r w:rsidRPr="00A63C0A">
        <w:rPr>
          <w:rFonts w:ascii="Trebuchet MS" w:hAnsi="Trebuchet MS" w:cs="Calibri"/>
          <w:color w:val="000000"/>
        </w:rPr>
        <w:t>del propri</w:t>
      </w:r>
      <w:proofErr w:type="gramEnd"/>
      <w:r w:rsidR="00D066EF" w:rsidRPr="00A63C0A">
        <w:rPr>
          <w:rFonts w:ascii="Trebuchet MS" w:hAnsi="Trebuchet MS" w:cs="Calibri"/>
          <w:color w:val="000000"/>
        </w:rPr>
        <w:t xml:space="preserve"> </w:t>
      </w:r>
      <w:proofErr w:type="spellStart"/>
      <w:r w:rsidRPr="00A63C0A">
        <w:rPr>
          <w:rFonts w:ascii="Trebuchet MS" w:hAnsi="Trebuchet MS" w:cs="Calibri"/>
          <w:color w:val="000000"/>
        </w:rPr>
        <w:t>omodello</w:t>
      </w:r>
      <w:proofErr w:type="spellEnd"/>
      <w:r w:rsidRPr="00A63C0A">
        <w:rPr>
          <w:rFonts w:ascii="Trebuchet MS" w:hAnsi="Trebuchet MS" w:cs="Calibri"/>
          <w:color w:val="000000"/>
        </w:rPr>
        <w:t xml:space="preserve"> di vivere urbano sia un luogo dove progettare e sviluppare il proprio futuro da milanese.</w:t>
      </w:r>
    </w:p>
    <w:p w14:paraId="1F8461D9" w14:textId="77777777" w:rsidR="004C7E8C" w:rsidRPr="00A63C0A" w:rsidRDefault="004C7E8C" w:rsidP="00450E2F">
      <w:pPr>
        <w:ind w:right="1671"/>
        <w:jc w:val="both"/>
        <w:rPr>
          <w:rFonts w:ascii="Trebuchet MS" w:hAnsi="Trebuchet MS" w:cs="Calibri"/>
          <w:color w:val="000000"/>
        </w:rPr>
      </w:pPr>
    </w:p>
    <w:p w14:paraId="7007B187" w14:textId="38910727" w:rsidR="00450E2F" w:rsidRPr="00CB4576" w:rsidRDefault="00B72C8E" w:rsidP="00450E2F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  <w:r w:rsidRPr="00CB4576">
        <w:rPr>
          <w:rFonts w:ascii="Trebuchet MS" w:hAnsi="Trebuchet MS" w:cs="Calibri"/>
          <w:i/>
          <w:iCs/>
          <w:color w:val="000000"/>
        </w:rPr>
        <w:t>“</w:t>
      </w:r>
      <w:r w:rsidR="00450E2F" w:rsidRPr="00CB4576">
        <w:rPr>
          <w:rFonts w:ascii="Trebuchet MS" w:hAnsi="Trebuchet MS" w:cs="Calibri"/>
          <w:i/>
          <w:iCs/>
          <w:color w:val="000000"/>
        </w:rPr>
        <w:t>A livello cittadino</w:t>
      </w:r>
      <w:r w:rsidR="00CB4576" w:rsidRPr="00CB4576">
        <w:rPr>
          <w:rFonts w:ascii="Trebuchet MS" w:hAnsi="Trebuchet MS" w:cs="Calibri"/>
          <w:color w:val="000000"/>
        </w:rPr>
        <w:t xml:space="preserve"> – ha commentato Francesca </w:t>
      </w:r>
      <w:proofErr w:type="spellStart"/>
      <w:r w:rsidR="00CB4576" w:rsidRPr="00CB4576">
        <w:rPr>
          <w:rFonts w:ascii="Trebuchet MS" w:hAnsi="Trebuchet MS" w:cs="Calibri"/>
          <w:color w:val="000000"/>
        </w:rPr>
        <w:t>Zirnstein</w:t>
      </w:r>
      <w:proofErr w:type="spellEnd"/>
      <w:r w:rsidR="00CB4576" w:rsidRPr="00CB4576">
        <w:rPr>
          <w:rFonts w:ascii="Trebuchet MS" w:hAnsi="Trebuchet MS" w:cs="Calibri"/>
          <w:color w:val="000000"/>
        </w:rPr>
        <w:t>, direttore generale di Scenari Immobiliari -</w:t>
      </w:r>
      <w:r w:rsidR="00450E2F" w:rsidRPr="00CB4576">
        <w:rPr>
          <w:rFonts w:ascii="Trebuchet MS" w:hAnsi="Trebuchet MS" w:cs="Calibri"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i dieci migliori quartieri residenziali di Milano risultano prevalentemente concentrati a cavallo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della Circonvallazione, a est e a ovest del centro storico. Il più ampio ambito urbano residenziale di qualità è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costituito da una serie di quartieri che</w:t>
      </w:r>
      <w:r w:rsidR="00D066EF" w:rsidRPr="00CB4576">
        <w:rPr>
          <w:rFonts w:ascii="Trebuchet MS" w:hAnsi="Trebuchet MS" w:cs="Calibri"/>
          <w:i/>
          <w:iCs/>
          <w:color w:val="000000"/>
        </w:rPr>
        <w:t xml:space="preserve"> si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 sviluppano da nord est a sud e che comprendono Buenos Aires, Porta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Venezia, Porta Monforte, Città Studi, XXII </w:t>
      </w:r>
      <w:proofErr w:type="gramStart"/>
      <w:r w:rsidR="00450E2F" w:rsidRPr="00CB4576">
        <w:rPr>
          <w:rFonts w:ascii="Trebuchet MS" w:hAnsi="Trebuchet MS" w:cs="Calibri"/>
          <w:i/>
          <w:iCs/>
          <w:color w:val="000000"/>
        </w:rPr>
        <w:t>Marzo</w:t>
      </w:r>
      <w:proofErr w:type="gramEnd"/>
      <w:r w:rsidR="00450E2F" w:rsidRPr="00CB4576">
        <w:rPr>
          <w:rFonts w:ascii="Trebuchet MS" w:hAnsi="Trebuchet MS" w:cs="Calibri"/>
          <w:i/>
          <w:iCs/>
          <w:color w:val="000000"/>
        </w:rPr>
        <w:t xml:space="preserve">, Porta Romana, Porta Vigentina e Porta Lodovica. </w:t>
      </w:r>
      <w:proofErr w:type="gramStart"/>
      <w:r w:rsidR="00450E2F" w:rsidRPr="00CB4576">
        <w:rPr>
          <w:rFonts w:ascii="Trebuchet MS" w:hAnsi="Trebuchet MS" w:cs="Calibri"/>
          <w:i/>
          <w:iCs/>
          <w:color w:val="000000"/>
        </w:rPr>
        <w:t>L’altro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macro</w:t>
      </w:r>
      <w:proofErr w:type="gramEnd"/>
      <w:r w:rsidR="00450E2F" w:rsidRPr="00CB4576">
        <w:rPr>
          <w:rFonts w:ascii="Trebuchet MS" w:hAnsi="Trebuchet MS" w:cs="Calibri"/>
          <w:i/>
          <w:iCs/>
          <w:color w:val="000000"/>
        </w:rPr>
        <w:t xml:space="preserve"> ambito occidentale è invece costituito dall’aggregazione dei quartieri di Porta Magenta, De Angeli,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Monte Rosa e San Siro. Infine, i due quartieri di Sarpi e Bicocca, a nord del centro storico si posizionano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rispettivamente in continuità con </w:t>
      </w:r>
      <w:r w:rsidR="00D066EF" w:rsidRPr="00CB4576">
        <w:rPr>
          <w:rFonts w:ascii="Trebuchet MS" w:hAnsi="Trebuchet MS" w:cs="Calibri"/>
          <w:i/>
          <w:iCs/>
          <w:color w:val="000000"/>
        </w:rPr>
        <w:t xml:space="preserve">le zone urbane </w:t>
      </w:r>
      <w:r w:rsidR="00450E2F" w:rsidRPr="00CB4576">
        <w:rPr>
          <w:rFonts w:ascii="Trebuchet MS" w:hAnsi="Trebuchet MS" w:cs="Calibri"/>
          <w:i/>
          <w:iCs/>
          <w:color w:val="000000"/>
        </w:rPr>
        <w:t>di Brera, Porta Nuova e Porta Garibaldi e in prossimità del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confine comunale</w:t>
      </w:r>
      <w:r w:rsidR="00D066EF" w:rsidRPr="00CB4576">
        <w:rPr>
          <w:rFonts w:ascii="Trebuchet MS" w:hAnsi="Trebuchet MS" w:cs="Calibri"/>
          <w:i/>
          <w:iCs/>
          <w:color w:val="000000"/>
        </w:rPr>
        <w:t xml:space="preserve"> e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 dell’</w:t>
      </w:r>
      <w:r w:rsidR="00D066EF" w:rsidRPr="00CB4576">
        <w:rPr>
          <w:rFonts w:ascii="Trebuchet MS" w:hAnsi="Trebuchet MS" w:cs="Calibri"/>
          <w:i/>
          <w:iCs/>
          <w:color w:val="000000"/>
        </w:rPr>
        <w:t>intervento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 di rigenerazione</w:t>
      </w:r>
      <w:r w:rsidR="00D066EF" w:rsidRPr="00CB4576">
        <w:rPr>
          <w:rFonts w:ascii="Trebuchet MS" w:hAnsi="Trebuchet MS" w:cs="Calibri"/>
          <w:i/>
          <w:iCs/>
          <w:color w:val="000000"/>
        </w:rPr>
        <w:t>, più importante dei prossimi dieci anni in Europa,</w:t>
      </w:r>
      <w:r w:rsidR="00450E2F" w:rsidRPr="00CB4576">
        <w:rPr>
          <w:rFonts w:ascii="Trebuchet MS" w:hAnsi="Trebuchet MS" w:cs="Calibri"/>
          <w:i/>
          <w:iCs/>
          <w:color w:val="000000"/>
        </w:rPr>
        <w:t xml:space="preserve"> di livello metropolitano della Città della Salute di Sesto San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</w:t>
      </w:r>
      <w:r w:rsidR="00450E2F" w:rsidRPr="00CB4576">
        <w:rPr>
          <w:rFonts w:ascii="Trebuchet MS" w:hAnsi="Trebuchet MS" w:cs="Calibri"/>
          <w:i/>
          <w:iCs/>
          <w:color w:val="000000"/>
        </w:rPr>
        <w:t>Giovanni</w:t>
      </w:r>
      <w:r w:rsidRPr="00CB4576">
        <w:rPr>
          <w:rFonts w:ascii="Trebuchet MS" w:hAnsi="Trebuchet MS" w:cs="Calibri"/>
          <w:i/>
          <w:iCs/>
          <w:color w:val="000000"/>
        </w:rPr>
        <w:t>”</w:t>
      </w:r>
      <w:r w:rsidR="00CB4576">
        <w:rPr>
          <w:rFonts w:ascii="Trebuchet MS" w:hAnsi="Trebuchet MS" w:cs="Calibri"/>
          <w:i/>
          <w:iCs/>
          <w:color w:val="000000"/>
        </w:rPr>
        <w:t>.</w:t>
      </w:r>
    </w:p>
    <w:p w14:paraId="40B86536" w14:textId="6D40A6E9" w:rsidR="004C7E8C" w:rsidRPr="00F85C17" w:rsidRDefault="004C7E8C" w:rsidP="00450E2F">
      <w:pPr>
        <w:ind w:right="1671"/>
        <w:jc w:val="both"/>
        <w:rPr>
          <w:rFonts w:ascii="Trebuchet MS" w:hAnsi="Trebuchet MS" w:cs="Calibri"/>
          <w:color w:val="000000"/>
        </w:rPr>
      </w:pPr>
    </w:p>
    <w:p w14:paraId="6450389F" w14:textId="74990EE4" w:rsidR="004C7E8C" w:rsidRPr="00F85C17" w:rsidRDefault="004C7E8C" w:rsidP="00450E2F">
      <w:pPr>
        <w:ind w:right="1671"/>
        <w:jc w:val="both"/>
        <w:rPr>
          <w:rFonts w:ascii="Trebuchet MS" w:hAnsi="Trebuchet MS" w:cs="Calibri"/>
          <w:color w:val="000000"/>
        </w:rPr>
      </w:pPr>
      <w:r w:rsidRPr="00F85C17">
        <w:rPr>
          <w:rFonts w:ascii="Trebuchet MS" w:hAnsi="Trebuchet MS" w:cs="Calibri"/>
          <w:noProof/>
          <w:color w:val="000000"/>
        </w:rPr>
        <w:lastRenderedPageBreak/>
        <w:drawing>
          <wp:inline distT="0" distB="0" distL="0" distR="0" wp14:anchorId="2EDD2695" wp14:editId="751DEF61">
            <wp:extent cx="5303520" cy="2391802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6190" cy="240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9A310" w14:textId="07B1766E" w:rsidR="004C7E8C" w:rsidRPr="00F85C17" w:rsidRDefault="004C7E8C" w:rsidP="00450E2F">
      <w:pPr>
        <w:ind w:right="1671"/>
        <w:jc w:val="both"/>
        <w:rPr>
          <w:rFonts w:ascii="Trebuchet MS" w:hAnsi="Trebuchet MS" w:cs="Calibri"/>
          <w:color w:val="000000"/>
        </w:rPr>
      </w:pPr>
    </w:p>
    <w:p w14:paraId="17CE6972" w14:textId="77777777" w:rsidR="00F85C17" w:rsidRDefault="00F85C17" w:rsidP="004C7E8C">
      <w:pPr>
        <w:ind w:right="1671"/>
        <w:jc w:val="both"/>
        <w:rPr>
          <w:rFonts w:ascii="Trebuchet MS" w:hAnsi="Trebuchet MS" w:cs="Calibri"/>
          <w:b/>
          <w:bCs/>
          <w:color w:val="000000"/>
        </w:rPr>
      </w:pPr>
    </w:p>
    <w:p w14:paraId="4C44E1E1" w14:textId="49E2AB32" w:rsidR="004C7E8C" w:rsidRPr="004C7E8C" w:rsidRDefault="004C7E8C" w:rsidP="004C7E8C">
      <w:pPr>
        <w:ind w:right="1671"/>
        <w:jc w:val="both"/>
        <w:rPr>
          <w:rFonts w:ascii="Trebuchet MS" w:hAnsi="Trebuchet MS" w:cs="Calibri"/>
          <w:b/>
          <w:bCs/>
          <w:color w:val="000000"/>
        </w:rPr>
      </w:pPr>
      <w:r w:rsidRPr="00F85C17">
        <w:rPr>
          <w:rFonts w:ascii="Trebuchet MS" w:hAnsi="Trebuchet MS" w:cs="Calibri"/>
          <w:b/>
          <w:bCs/>
          <w:color w:val="000000"/>
        </w:rPr>
        <w:t>…e dove si vivrà meglio domani</w:t>
      </w:r>
    </w:p>
    <w:p w14:paraId="3EB1ECF8" w14:textId="4504FF3C" w:rsidR="004C7E8C" w:rsidRPr="004C7E8C" w:rsidRDefault="00D15196" w:rsidP="004C7E8C">
      <w:pPr>
        <w:ind w:right="1671"/>
        <w:jc w:val="both"/>
        <w:rPr>
          <w:rFonts w:ascii="Trebuchet MS" w:hAnsi="Trebuchet MS" w:cs="Calibri"/>
          <w:color w:val="000000"/>
        </w:rPr>
      </w:pPr>
      <w:r w:rsidRPr="00D15196">
        <w:rPr>
          <w:rFonts w:ascii="Trebuchet MS" w:hAnsi="Trebuchet MS" w:cs="Calibri"/>
          <w:color w:val="000000"/>
        </w:rPr>
        <w:t xml:space="preserve">Scalo di Porta Romana, Santa Giulia, Rubattino, Bovisa, </w:t>
      </w:r>
      <w:r w:rsidR="00D066EF">
        <w:rPr>
          <w:rFonts w:ascii="Trebuchet MS" w:hAnsi="Trebuchet MS" w:cs="Calibri"/>
          <w:color w:val="000000"/>
        </w:rPr>
        <w:t xml:space="preserve">l’ambito esteso di </w:t>
      </w:r>
      <w:r w:rsidR="004C7E8C" w:rsidRPr="00D15196">
        <w:rPr>
          <w:rFonts w:ascii="Trebuchet MS" w:hAnsi="Trebuchet MS" w:cs="Calibri"/>
          <w:color w:val="000000"/>
        </w:rPr>
        <w:t>MIND</w:t>
      </w:r>
      <w:r w:rsidR="00D066EF">
        <w:rPr>
          <w:rFonts w:ascii="Trebuchet MS" w:hAnsi="Trebuchet MS" w:cs="Calibri"/>
          <w:color w:val="000000"/>
        </w:rPr>
        <w:t>-Cascina Merlata</w:t>
      </w:r>
      <w:r w:rsidR="004C7E8C" w:rsidRPr="00D15196">
        <w:rPr>
          <w:rFonts w:ascii="Trebuchet MS" w:hAnsi="Trebuchet MS" w:cs="Calibri"/>
          <w:color w:val="000000"/>
        </w:rPr>
        <w:t xml:space="preserve"> e Bisceglie</w:t>
      </w:r>
      <w:r w:rsidR="004C7E8C" w:rsidRPr="004C7E8C">
        <w:rPr>
          <w:rFonts w:ascii="Trebuchet MS" w:hAnsi="Trebuchet MS" w:cs="Calibri"/>
          <w:color w:val="000000"/>
        </w:rPr>
        <w:t xml:space="preserve"> sono alcuni dei quartieri che in un</w:t>
      </w:r>
      <w:r w:rsidR="004C7E8C" w:rsidRPr="00F85C17">
        <w:rPr>
          <w:rFonts w:ascii="Trebuchet MS" w:hAnsi="Trebuchet MS" w:cs="Calibri"/>
          <w:color w:val="000000"/>
        </w:rPr>
        <w:t xml:space="preserve"> </w:t>
      </w:r>
      <w:r w:rsidR="004C7E8C" w:rsidRPr="004C7E8C">
        <w:rPr>
          <w:rFonts w:ascii="Trebuchet MS" w:hAnsi="Trebuchet MS" w:cs="Calibri"/>
          <w:color w:val="000000"/>
        </w:rPr>
        <w:t xml:space="preserve">futuro sempre più </w:t>
      </w:r>
      <w:proofErr w:type="spellStart"/>
      <w:r w:rsidR="004C7E8C" w:rsidRPr="004C7E8C">
        <w:rPr>
          <w:rFonts w:ascii="Trebuchet MS" w:hAnsi="Trebuchet MS" w:cs="Calibri"/>
          <w:color w:val="000000"/>
        </w:rPr>
        <w:t>prossi</w:t>
      </w:r>
      <w:r w:rsidR="00D066EF">
        <w:rPr>
          <w:rFonts w:ascii="Trebuchet MS" w:hAnsi="Trebuchet MS" w:cs="Calibri"/>
          <w:color w:val="000000"/>
        </w:rPr>
        <w:t>o</w:t>
      </w:r>
      <w:proofErr w:type="spellEnd"/>
      <w:r w:rsidR="00D066EF">
        <w:rPr>
          <w:rFonts w:ascii="Trebuchet MS" w:hAnsi="Trebuchet MS" w:cs="Calibri"/>
          <w:color w:val="000000"/>
        </w:rPr>
        <w:t xml:space="preserve"> </w:t>
      </w:r>
      <w:r w:rsidR="004C7E8C" w:rsidRPr="004C7E8C">
        <w:rPr>
          <w:rFonts w:ascii="Trebuchet MS" w:hAnsi="Trebuchet MS" w:cs="Calibri"/>
          <w:color w:val="000000"/>
        </w:rPr>
        <w:t>trasformeranno la città di Milano, non solo da un punto di vista urbanistico e</w:t>
      </w:r>
      <w:r w:rsidR="004C7E8C" w:rsidRPr="00F85C17">
        <w:rPr>
          <w:rFonts w:ascii="Trebuchet MS" w:hAnsi="Trebuchet MS" w:cs="Calibri"/>
          <w:color w:val="000000"/>
        </w:rPr>
        <w:t xml:space="preserve"> </w:t>
      </w:r>
      <w:r w:rsidR="004C7E8C" w:rsidRPr="004C7E8C">
        <w:rPr>
          <w:rFonts w:ascii="Trebuchet MS" w:hAnsi="Trebuchet MS" w:cs="Calibri"/>
          <w:color w:val="000000"/>
        </w:rPr>
        <w:t>architettonico, ma soprattutto dal punto di vista sociale e demografico.</w:t>
      </w:r>
    </w:p>
    <w:p w14:paraId="404E5542" w14:textId="60BA32C7" w:rsidR="004C7E8C" w:rsidRPr="004C7E8C" w:rsidRDefault="004C7E8C" w:rsidP="004C7E8C">
      <w:pPr>
        <w:ind w:right="1671"/>
        <w:jc w:val="both"/>
        <w:rPr>
          <w:rFonts w:ascii="Trebuchet MS" w:hAnsi="Trebuchet MS" w:cs="Calibri"/>
          <w:color w:val="000000"/>
        </w:rPr>
      </w:pPr>
      <w:r w:rsidRPr="004C7E8C">
        <w:rPr>
          <w:rFonts w:ascii="Trebuchet MS" w:hAnsi="Trebuchet MS" w:cs="Calibri"/>
          <w:color w:val="000000"/>
        </w:rPr>
        <w:t>Questi nuovi quartieri, con le loro peculiarità: accessibilità urbana, metropolitana e nazionale; servizi locali e</w:t>
      </w:r>
      <w:r w:rsidRPr="00F85C17">
        <w:rPr>
          <w:rFonts w:ascii="Trebuchet MS" w:hAnsi="Trebuchet MS" w:cs="Calibri"/>
          <w:color w:val="000000"/>
        </w:rPr>
        <w:t xml:space="preserve"> </w:t>
      </w:r>
      <w:r w:rsidRPr="004C7E8C">
        <w:rPr>
          <w:rFonts w:ascii="Trebuchet MS" w:hAnsi="Trebuchet MS" w:cs="Calibri"/>
          <w:color w:val="000000"/>
        </w:rPr>
        <w:t xml:space="preserve">sovralocali innovativi; istruzione, formazione e ricerca; social </w:t>
      </w:r>
      <w:proofErr w:type="spellStart"/>
      <w:r w:rsidRPr="004C7E8C">
        <w:rPr>
          <w:rFonts w:ascii="Trebuchet MS" w:hAnsi="Trebuchet MS" w:cs="Calibri"/>
          <w:color w:val="000000"/>
        </w:rPr>
        <w:t>housing</w:t>
      </w:r>
      <w:proofErr w:type="spellEnd"/>
      <w:r w:rsidRPr="004C7E8C">
        <w:rPr>
          <w:rFonts w:ascii="Trebuchet MS" w:hAnsi="Trebuchet MS" w:cs="Calibri"/>
          <w:color w:val="000000"/>
        </w:rPr>
        <w:t xml:space="preserve">, </w:t>
      </w:r>
      <w:proofErr w:type="spellStart"/>
      <w:r w:rsidRPr="004C7E8C">
        <w:rPr>
          <w:rFonts w:ascii="Trebuchet MS" w:hAnsi="Trebuchet MS" w:cs="Calibri"/>
          <w:color w:val="000000"/>
        </w:rPr>
        <w:t>student</w:t>
      </w:r>
      <w:proofErr w:type="spellEnd"/>
      <w:r w:rsidRPr="004C7E8C">
        <w:rPr>
          <w:rFonts w:ascii="Trebuchet MS" w:hAnsi="Trebuchet MS" w:cs="Calibri"/>
          <w:color w:val="000000"/>
        </w:rPr>
        <w:t xml:space="preserve"> </w:t>
      </w:r>
      <w:proofErr w:type="spellStart"/>
      <w:r w:rsidRPr="004C7E8C">
        <w:rPr>
          <w:rFonts w:ascii="Trebuchet MS" w:hAnsi="Trebuchet MS" w:cs="Calibri"/>
          <w:color w:val="000000"/>
        </w:rPr>
        <w:t>housing</w:t>
      </w:r>
      <w:proofErr w:type="spellEnd"/>
      <w:r w:rsidRPr="004C7E8C">
        <w:rPr>
          <w:rFonts w:ascii="Trebuchet MS" w:hAnsi="Trebuchet MS" w:cs="Calibri"/>
          <w:color w:val="000000"/>
        </w:rPr>
        <w:t xml:space="preserve"> e senior housing,</w:t>
      </w:r>
      <w:r w:rsidRPr="00F85C17">
        <w:rPr>
          <w:rFonts w:ascii="Trebuchet MS" w:hAnsi="Trebuchet MS" w:cs="Calibri"/>
          <w:color w:val="000000"/>
        </w:rPr>
        <w:t xml:space="preserve"> </w:t>
      </w:r>
      <w:r w:rsidRPr="004C7E8C">
        <w:rPr>
          <w:rFonts w:ascii="Trebuchet MS" w:hAnsi="Trebuchet MS" w:cs="Calibri"/>
          <w:color w:val="000000"/>
        </w:rPr>
        <w:t>saranno in grado di attrarre e rispondere alla nuova domanda residenziale che, nella città di Milano, cerca</w:t>
      </w:r>
      <w:r w:rsidRPr="00F85C17">
        <w:rPr>
          <w:rFonts w:ascii="Trebuchet MS" w:hAnsi="Trebuchet MS" w:cs="Calibri"/>
          <w:color w:val="000000"/>
        </w:rPr>
        <w:t xml:space="preserve"> </w:t>
      </w:r>
      <w:r w:rsidRPr="004C7E8C">
        <w:rPr>
          <w:rFonts w:ascii="Trebuchet MS" w:hAnsi="Trebuchet MS" w:cs="Calibri"/>
          <w:color w:val="000000"/>
        </w:rPr>
        <w:t>risposte alle sue eterogenee esigenze.</w:t>
      </w:r>
    </w:p>
    <w:p w14:paraId="0A6E7767" w14:textId="77777777" w:rsidR="004C7E8C" w:rsidRPr="00F85C17" w:rsidRDefault="004C7E8C" w:rsidP="004C7E8C">
      <w:pPr>
        <w:ind w:right="1671"/>
        <w:jc w:val="both"/>
        <w:rPr>
          <w:rFonts w:ascii="Trebuchet MS" w:hAnsi="Trebuchet MS" w:cs="Calibri"/>
          <w:color w:val="000000"/>
        </w:rPr>
      </w:pPr>
    </w:p>
    <w:p w14:paraId="3E1916BA" w14:textId="72F964E4" w:rsidR="004C7E8C" w:rsidRPr="00CB4576" w:rsidRDefault="00B72C8E" w:rsidP="004C7E8C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  <w:r w:rsidRPr="00CB4576">
        <w:rPr>
          <w:rFonts w:ascii="Trebuchet MS" w:hAnsi="Trebuchet MS" w:cs="Calibri"/>
          <w:i/>
          <w:iCs/>
          <w:color w:val="000000"/>
        </w:rPr>
        <w:t>“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L’attuazione dei progetti di riqualificazione urbana e degli interventi di nuova costruzione e ristrutturazione edilizia </w:t>
      </w:r>
      <w:r w:rsidR="00CB4576">
        <w:rPr>
          <w:rFonts w:ascii="Trebuchet MS" w:hAnsi="Trebuchet MS" w:cs="Calibri"/>
          <w:i/>
          <w:iCs/>
          <w:color w:val="000000"/>
        </w:rPr>
        <w:t xml:space="preserve">– </w:t>
      </w:r>
      <w:r w:rsidR="00CB4576" w:rsidRPr="00CB4576">
        <w:rPr>
          <w:rFonts w:ascii="Trebuchet MS" w:hAnsi="Trebuchet MS" w:cs="Calibri"/>
          <w:color w:val="000000"/>
        </w:rPr>
        <w:t xml:space="preserve">ha aggiunto </w:t>
      </w:r>
      <w:proofErr w:type="spellStart"/>
      <w:r w:rsidR="00CB4576" w:rsidRPr="00CB4576">
        <w:rPr>
          <w:rFonts w:ascii="Trebuchet MS" w:hAnsi="Trebuchet MS" w:cs="Calibri"/>
          <w:color w:val="000000"/>
        </w:rPr>
        <w:t>Zirnstein</w:t>
      </w:r>
      <w:proofErr w:type="spellEnd"/>
      <w:r w:rsidR="00CB4576">
        <w:rPr>
          <w:rFonts w:ascii="Trebuchet MS" w:hAnsi="Trebuchet MS" w:cs="Calibri"/>
          <w:i/>
          <w:iCs/>
          <w:color w:val="000000"/>
        </w:rPr>
        <w:t xml:space="preserve"> - 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forniranno una ricca disponibilità di spazi urbani e abitativi che attraverso la rigenerazione continueranno nel processo di trasformazione della città di Milano, ridisegnandone le polarità catalizzatrici e l’identità di alcuni quartieri. L’osservazione dei quartieri interessati da nuova offerta residenziale </w:t>
      </w:r>
      <w:r w:rsidR="00D066EF" w:rsidRPr="00CB4576">
        <w:rPr>
          <w:rFonts w:ascii="Trebuchet MS" w:hAnsi="Trebuchet MS" w:cs="Calibri"/>
          <w:i/>
          <w:iCs/>
          <w:color w:val="000000"/>
        </w:rPr>
        <w:t>individua alcuni</w:t>
      </w:r>
      <w:r w:rsidR="004C7E8C" w:rsidRPr="00CB4576">
        <w:rPr>
          <w:rFonts w:ascii="Trebuchet MS" w:hAnsi="Trebuchet MS" w:cs="Calibri"/>
          <w:i/>
          <w:iCs/>
          <w:color w:val="000000"/>
        </w:rPr>
        <w:t xml:space="preserve"> ambiti urbani privilegiati in grado di fornire risposte alla domanda di prossima formazione. I processi di riconversione urbana e i progetti di sostituzione edilizia consolideranno il valore del patrimonio immobiliare milanese, da cui trarrà beneficio la qualità della dimensione abitativa</w:t>
      </w:r>
      <w:r w:rsidRPr="00CB4576">
        <w:rPr>
          <w:rFonts w:ascii="Trebuchet MS" w:hAnsi="Trebuchet MS" w:cs="Calibri"/>
          <w:i/>
          <w:iCs/>
          <w:color w:val="000000"/>
        </w:rPr>
        <w:t>”</w:t>
      </w:r>
      <w:r w:rsidR="00CB4576">
        <w:rPr>
          <w:rFonts w:ascii="Trebuchet MS" w:hAnsi="Trebuchet MS" w:cs="Calibri"/>
          <w:i/>
          <w:iCs/>
          <w:color w:val="000000"/>
        </w:rPr>
        <w:t>.</w:t>
      </w:r>
      <w:r w:rsidRPr="00CB4576">
        <w:rPr>
          <w:rFonts w:ascii="Trebuchet MS" w:hAnsi="Trebuchet MS" w:cs="Calibri"/>
          <w:i/>
          <w:iCs/>
          <w:color w:val="000000"/>
        </w:rPr>
        <w:t xml:space="preserve"> </w:t>
      </w:r>
    </w:p>
    <w:p w14:paraId="6C305B58" w14:textId="162D2A0B" w:rsidR="004C7E8C" w:rsidRPr="00F85C17" w:rsidRDefault="004C7E8C" w:rsidP="004C7E8C">
      <w:pPr>
        <w:ind w:right="1671"/>
        <w:jc w:val="both"/>
        <w:rPr>
          <w:rFonts w:ascii="Trebuchet MS" w:hAnsi="Trebuchet MS" w:cs="Calibri"/>
          <w:color w:val="000000"/>
        </w:rPr>
      </w:pPr>
    </w:p>
    <w:p w14:paraId="0853B00A" w14:textId="0A681F84" w:rsidR="004C7E8C" w:rsidRPr="00F85C17" w:rsidRDefault="004C7E8C" w:rsidP="004C7E8C">
      <w:pPr>
        <w:ind w:right="1671"/>
        <w:jc w:val="both"/>
        <w:rPr>
          <w:rFonts w:ascii="Trebuchet MS" w:hAnsi="Trebuchet MS" w:cs="Calibri"/>
          <w:color w:val="000000"/>
        </w:rPr>
      </w:pPr>
      <w:r w:rsidRPr="00F85C17">
        <w:rPr>
          <w:rFonts w:ascii="Trebuchet MS" w:hAnsi="Trebuchet MS" w:cs="Calibri"/>
          <w:color w:val="000000"/>
        </w:rPr>
        <w:t xml:space="preserve">Nell’ambito nord - orientale, che interessa i quartieri di Niguarda, Bicocca, Gorla e Adriano, lo sviluppo di funzioni strettamente correlate all’università, alla ricerca, alla salute e alla cura della persona contribuirà a rafforzare l’attrattività della zona nei confronti di studenti universitari e giovani professionisti e a confermare l’adeguatezza dell’offerta rispetto alla domanda proveniente dalla silver </w:t>
      </w:r>
      <w:proofErr w:type="spellStart"/>
      <w:r w:rsidRPr="00F85C17">
        <w:rPr>
          <w:rFonts w:ascii="Trebuchet MS" w:hAnsi="Trebuchet MS" w:cs="Calibri"/>
          <w:color w:val="000000"/>
        </w:rPr>
        <w:t>age</w:t>
      </w:r>
      <w:proofErr w:type="spellEnd"/>
      <w:r w:rsidRPr="00F85C17">
        <w:rPr>
          <w:rFonts w:ascii="Trebuchet MS" w:hAnsi="Trebuchet MS" w:cs="Calibri"/>
          <w:color w:val="000000"/>
        </w:rPr>
        <w:t>.</w:t>
      </w:r>
    </w:p>
    <w:p w14:paraId="3D2316AF" w14:textId="4911B7B1" w:rsidR="004C7E8C" w:rsidRPr="00F85C17" w:rsidRDefault="004C7E8C" w:rsidP="004C7E8C">
      <w:pPr>
        <w:ind w:right="1671"/>
        <w:jc w:val="both"/>
        <w:rPr>
          <w:rFonts w:ascii="Trebuchet MS" w:hAnsi="Trebuchet MS" w:cs="Calibri"/>
          <w:color w:val="000000"/>
        </w:rPr>
      </w:pPr>
      <w:r w:rsidRPr="00F85C17">
        <w:rPr>
          <w:rFonts w:ascii="Trebuchet MS" w:hAnsi="Trebuchet MS" w:cs="Calibri"/>
          <w:color w:val="000000"/>
        </w:rPr>
        <w:t xml:space="preserve">Nell’ambito urbano orientale, in corrispondenza dei quartieri di Lambrate, Ortica e </w:t>
      </w:r>
      <w:proofErr w:type="spellStart"/>
      <w:r w:rsidRPr="00F85C17">
        <w:rPr>
          <w:rFonts w:ascii="Trebuchet MS" w:hAnsi="Trebuchet MS" w:cs="Calibri"/>
          <w:color w:val="000000"/>
        </w:rPr>
        <w:t>Cavriano</w:t>
      </w:r>
      <w:proofErr w:type="spellEnd"/>
      <w:r w:rsidRPr="00F85C17">
        <w:rPr>
          <w:rFonts w:ascii="Trebuchet MS" w:hAnsi="Trebuchet MS" w:cs="Calibri"/>
          <w:color w:val="000000"/>
        </w:rPr>
        <w:t xml:space="preserve">, il paradigma principale che si andrà a sviluppare si articolerà in una serie di funzioni indirizzate verso economie del tempo libero e della cura potenzialmente correlate alla regione urbana milanese. Le possibilità di valorizzazione del tessuto urbano consolidato attraverso la rigenerazione di aree libere, la sostenibilità, l’innovazione e la promozione di una città maggiormente sostenibile e aperta a vecchi e nuovi stili di vita attirerà giovani coppie e famiglie e risponderà alle esigenze della silver </w:t>
      </w:r>
      <w:proofErr w:type="spellStart"/>
      <w:r w:rsidRPr="00F85C17">
        <w:rPr>
          <w:rFonts w:ascii="Trebuchet MS" w:hAnsi="Trebuchet MS" w:cs="Calibri"/>
          <w:color w:val="000000"/>
        </w:rPr>
        <w:t>age</w:t>
      </w:r>
      <w:proofErr w:type="spellEnd"/>
      <w:r w:rsidRPr="00F85C17">
        <w:rPr>
          <w:rFonts w:ascii="Trebuchet MS" w:hAnsi="Trebuchet MS" w:cs="Calibri"/>
          <w:color w:val="000000"/>
        </w:rPr>
        <w:t>.</w:t>
      </w:r>
    </w:p>
    <w:p w14:paraId="7ACB53D5" w14:textId="77777777" w:rsidR="00A63C0A" w:rsidRDefault="004C7E8C" w:rsidP="00585205">
      <w:pPr>
        <w:ind w:right="1671"/>
        <w:jc w:val="both"/>
        <w:rPr>
          <w:rFonts w:ascii="Trebuchet MS" w:hAnsi="Trebuchet MS" w:cs="Calibri"/>
          <w:color w:val="000000"/>
        </w:rPr>
      </w:pPr>
      <w:r w:rsidRPr="00F85C17">
        <w:rPr>
          <w:rFonts w:ascii="Trebuchet MS" w:hAnsi="Trebuchet MS" w:cs="Calibri"/>
          <w:color w:val="000000"/>
        </w:rPr>
        <w:t xml:space="preserve">Nell’ambito sud - orientale della città, per lo più nei quartieri </w:t>
      </w:r>
      <w:proofErr w:type="spellStart"/>
      <w:r w:rsidRPr="00F85C17">
        <w:rPr>
          <w:rFonts w:ascii="Trebuchet MS" w:hAnsi="Trebuchet MS" w:cs="Calibri"/>
          <w:color w:val="000000"/>
        </w:rPr>
        <w:t>Taliedo</w:t>
      </w:r>
      <w:proofErr w:type="spellEnd"/>
      <w:r w:rsidRPr="00F85C17">
        <w:rPr>
          <w:rFonts w:ascii="Trebuchet MS" w:hAnsi="Trebuchet MS" w:cs="Calibri"/>
          <w:color w:val="000000"/>
        </w:rPr>
        <w:t>, Santa Giulia e Scalo Romana, i vasti</w:t>
      </w:r>
      <w:r w:rsidR="00A63C0A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 xml:space="preserve">progetti di riqualificazione urbana e gli interventi di nuova costruzione e ristrutturazione edilizia trovano concretezza nel paradigma del moderno </w:t>
      </w:r>
      <w:r w:rsidRPr="00F85C17">
        <w:rPr>
          <w:rFonts w:ascii="Trebuchet MS" w:hAnsi="Trebuchet MS" w:cs="Calibri"/>
          <w:color w:val="000000"/>
        </w:rPr>
        <w:lastRenderedPageBreak/>
        <w:t xml:space="preserve">vivere urbano correlato allo sviluppo di nuove tendenze e modalità quali social </w:t>
      </w:r>
      <w:proofErr w:type="spellStart"/>
      <w:r w:rsidRPr="00F85C17">
        <w:rPr>
          <w:rFonts w:ascii="Trebuchet MS" w:hAnsi="Trebuchet MS" w:cs="Calibri"/>
          <w:color w:val="000000"/>
        </w:rPr>
        <w:t>housing</w:t>
      </w:r>
      <w:proofErr w:type="spellEnd"/>
      <w:r w:rsidRPr="00F85C17">
        <w:rPr>
          <w:rFonts w:ascii="Trebuchet MS" w:hAnsi="Trebuchet MS" w:cs="Calibri"/>
          <w:color w:val="000000"/>
        </w:rPr>
        <w:t xml:space="preserve">, </w:t>
      </w:r>
      <w:proofErr w:type="spellStart"/>
      <w:r w:rsidRPr="00F85C17">
        <w:rPr>
          <w:rFonts w:ascii="Trebuchet MS" w:hAnsi="Trebuchet MS" w:cs="Calibri"/>
          <w:color w:val="000000"/>
        </w:rPr>
        <w:t>student</w:t>
      </w:r>
      <w:proofErr w:type="spellEnd"/>
      <w:r w:rsidRPr="00F85C17">
        <w:rPr>
          <w:rFonts w:ascii="Trebuchet MS" w:hAnsi="Trebuchet MS" w:cs="Calibri"/>
          <w:color w:val="000000"/>
        </w:rPr>
        <w:t xml:space="preserve"> </w:t>
      </w:r>
      <w:proofErr w:type="spellStart"/>
      <w:r w:rsidRPr="00F85C17">
        <w:rPr>
          <w:rFonts w:ascii="Trebuchet MS" w:hAnsi="Trebuchet MS" w:cs="Calibri"/>
          <w:color w:val="000000"/>
        </w:rPr>
        <w:t>housing</w:t>
      </w:r>
      <w:proofErr w:type="spellEnd"/>
      <w:r w:rsidRPr="00F85C17">
        <w:rPr>
          <w:rFonts w:ascii="Trebuchet MS" w:hAnsi="Trebuchet MS" w:cs="Calibri"/>
          <w:color w:val="000000"/>
        </w:rPr>
        <w:t>, residenze con servizi</w:t>
      </w:r>
      <w:r w:rsidR="00585205" w:rsidRPr="00F85C17">
        <w:rPr>
          <w:rFonts w:ascii="Trebuchet MS" w:hAnsi="Trebuchet MS" w:cs="Calibri"/>
          <w:color w:val="000000"/>
        </w:rPr>
        <w:t xml:space="preserve">, ecc. </w:t>
      </w:r>
    </w:p>
    <w:p w14:paraId="5DB2B133" w14:textId="0BB6395C" w:rsidR="004C7E8C" w:rsidRPr="00F85C17" w:rsidRDefault="004C7E8C" w:rsidP="00585205">
      <w:pPr>
        <w:ind w:right="1671"/>
        <w:jc w:val="both"/>
        <w:rPr>
          <w:rFonts w:ascii="Trebuchet MS" w:hAnsi="Trebuchet MS" w:cs="Calibri"/>
          <w:color w:val="000000"/>
        </w:rPr>
      </w:pPr>
      <w:r w:rsidRPr="00F85C17">
        <w:rPr>
          <w:rFonts w:ascii="Trebuchet MS" w:hAnsi="Trebuchet MS" w:cs="Calibri"/>
          <w:color w:val="000000"/>
        </w:rPr>
        <w:t>Lo sviluppo di una innovativa offerta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residenziale sarà in grado di attrarre nuovi residenti ascrivibili a un eterogeneo insieme di categorie che vanno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 xml:space="preserve">dagli studenti universitari e </w:t>
      </w:r>
      <w:r w:rsidR="00A63C0A">
        <w:rPr>
          <w:rFonts w:ascii="Trebuchet MS" w:hAnsi="Trebuchet MS" w:cs="Calibri"/>
          <w:color w:val="000000"/>
        </w:rPr>
        <w:t xml:space="preserve">dai </w:t>
      </w:r>
      <w:r w:rsidRPr="00F85C17">
        <w:rPr>
          <w:rFonts w:ascii="Trebuchet MS" w:hAnsi="Trebuchet MS" w:cs="Calibri"/>
          <w:color w:val="000000"/>
        </w:rPr>
        <w:t>giovani alle giovani coppie passando attraverso i professionisti.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La porzione sud - occidentale del territorio cittadino, con i quartieri di Giambellino e Lorenteggio, risulta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fortemente indirizzata verso economie del tempo libero correlate alle eccellenze agricole,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paesaggistiche e architettoniche del territorio rurale della regione urbana milanese. Il rapporto tra la città di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Milano e gli ambiti rurali del Parco Agricolo Sud, le possibilità di valorizzazione del tessuto urbano consolidato</w:t>
      </w:r>
      <w:r w:rsidR="00585205" w:rsidRPr="00F85C17">
        <w:rPr>
          <w:rFonts w:ascii="Trebuchet MS" w:hAnsi="Trebuchet MS" w:cs="Calibri"/>
          <w:color w:val="000000"/>
        </w:rPr>
        <w:t xml:space="preserve"> </w:t>
      </w:r>
      <w:r w:rsidRPr="00F85C17">
        <w:rPr>
          <w:rFonts w:ascii="Trebuchet MS" w:hAnsi="Trebuchet MS" w:cs="Calibri"/>
          <w:color w:val="000000"/>
        </w:rPr>
        <w:t>attraverso la</w:t>
      </w:r>
      <w:r w:rsidR="00585205" w:rsidRPr="00F85C17">
        <w:rPr>
          <w:rFonts w:ascii="Trebuchet MS" w:hAnsi="Trebuchet MS" w:cs="Calibri"/>
          <w:color w:val="000000"/>
        </w:rPr>
        <w:t xml:space="preserve"> rigenerazione di aree libere direttamente e indirettamente connesse al Naviglio, la promozione di una città ecocompatibile e aperta a nuovi stili di vita costituiranno le basi per attrarre domanda residenziale proveniente da giovani coppie e famiglie. Le zone nord e nord - occidentale della città di Milano, con i quartieri di Farini, Bovisa e MIND</w:t>
      </w:r>
      <w:r w:rsidR="00A63C0A">
        <w:rPr>
          <w:rFonts w:ascii="Trebuchet MS" w:hAnsi="Trebuchet MS" w:cs="Calibri"/>
          <w:color w:val="000000"/>
        </w:rPr>
        <w:t>-Cascina Merlata</w:t>
      </w:r>
      <w:r w:rsidR="00585205" w:rsidRPr="00F85C17">
        <w:rPr>
          <w:rFonts w:ascii="Trebuchet MS" w:hAnsi="Trebuchet MS" w:cs="Calibri"/>
          <w:color w:val="000000"/>
        </w:rPr>
        <w:t>, svilupperanno funzioni strettamente correlate all’economia della conoscenza: università, centri di ricerca, start-up, imprese innovative ed headquarter di importanti società finanziarie attirando studenti universitari, giovani professionisti e giovani coppie.</w:t>
      </w:r>
    </w:p>
    <w:p w14:paraId="1C536EC4" w14:textId="45158919" w:rsidR="00450E2F" w:rsidRDefault="00450E2F" w:rsidP="00450E2F">
      <w:pPr>
        <w:ind w:right="1671"/>
        <w:jc w:val="center"/>
        <w:rPr>
          <w:rFonts w:ascii="Trebuchet MS" w:hAnsi="Trebuchet MS" w:cs="Calibri"/>
          <w:color w:val="000000"/>
        </w:rPr>
      </w:pPr>
    </w:p>
    <w:p w14:paraId="1B7C7974" w14:textId="114C28E4" w:rsidR="004C7E8C" w:rsidRDefault="004C7E8C" w:rsidP="00450E2F">
      <w:pPr>
        <w:ind w:right="1671"/>
        <w:jc w:val="center"/>
        <w:rPr>
          <w:rFonts w:ascii="Trebuchet MS" w:hAnsi="Trebuchet MS" w:cs="Calibri"/>
          <w:color w:val="000000"/>
        </w:rPr>
      </w:pPr>
    </w:p>
    <w:p w14:paraId="31C96CD3" w14:textId="4F53678E" w:rsidR="004C7E8C" w:rsidRDefault="004C7E8C" w:rsidP="00450E2F">
      <w:pPr>
        <w:ind w:right="1671"/>
        <w:jc w:val="center"/>
        <w:rPr>
          <w:rFonts w:ascii="Trebuchet MS" w:hAnsi="Trebuchet MS" w:cs="Calibri"/>
          <w:color w:val="000000"/>
        </w:rPr>
      </w:pPr>
      <w:r>
        <w:rPr>
          <w:rFonts w:ascii="Trebuchet MS" w:hAnsi="Trebuchet MS" w:cs="Calibri"/>
          <w:noProof/>
          <w:color w:val="000000"/>
        </w:rPr>
        <w:drawing>
          <wp:inline distT="0" distB="0" distL="0" distR="0" wp14:anchorId="4DB88FF2" wp14:editId="614E70DF">
            <wp:extent cx="3426154" cy="3058160"/>
            <wp:effectExtent l="0" t="0" r="3175" b="2540"/>
            <wp:docPr id="10" name="Immagine 10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mappa&#10;&#10;Descrizione generat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2924" cy="30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8A795" w14:textId="77777777" w:rsidR="00450E2F" w:rsidRPr="00450E2F" w:rsidRDefault="00450E2F" w:rsidP="00450E2F">
      <w:pPr>
        <w:ind w:right="1671"/>
        <w:jc w:val="both"/>
        <w:rPr>
          <w:rFonts w:ascii="Trebuchet MS" w:hAnsi="Trebuchet MS" w:cs="Calibri"/>
          <w:color w:val="000000"/>
        </w:rPr>
      </w:pPr>
    </w:p>
    <w:p w14:paraId="06601577" w14:textId="77777777" w:rsidR="000A6810" w:rsidRPr="000A6810" w:rsidRDefault="000A6810" w:rsidP="000A6810">
      <w:pPr>
        <w:ind w:right="1671"/>
        <w:jc w:val="both"/>
        <w:rPr>
          <w:rFonts w:ascii="Trebuchet MS" w:hAnsi="Trebuchet MS" w:cs="Calibri"/>
          <w:i/>
          <w:iCs/>
          <w:color w:val="000000"/>
        </w:rPr>
      </w:pPr>
      <w:r w:rsidRPr="000A6810">
        <w:rPr>
          <w:rFonts w:ascii="Trebuchet MS" w:hAnsi="Trebuchet MS" w:cs="Calibri"/>
          <w:i/>
          <w:iCs/>
          <w:color w:val="000000"/>
        </w:rPr>
        <w:t> </w:t>
      </w:r>
    </w:p>
    <w:p w14:paraId="4FC91980" w14:textId="77777777" w:rsidR="00B0140B" w:rsidRPr="00BC4B1E" w:rsidRDefault="00B0140B" w:rsidP="00B0140B">
      <w:pPr>
        <w:tabs>
          <w:tab w:val="left" w:pos="9356"/>
        </w:tabs>
        <w:ind w:right="1674"/>
        <w:jc w:val="center"/>
        <w:rPr>
          <w:rFonts w:ascii="Trebuchet MS" w:hAnsi="Trebuchet MS"/>
          <w:sz w:val="16"/>
          <w:szCs w:val="16"/>
        </w:rPr>
      </w:pPr>
      <w:r w:rsidRPr="00BC4B1E">
        <w:rPr>
          <w:rFonts w:ascii="Trebuchet MS" w:hAnsi="Trebuchet MS"/>
          <w:sz w:val="16"/>
          <w:szCs w:val="16"/>
        </w:rPr>
        <w:t>***</w:t>
      </w:r>
    </w:p>
    <w:p w14:paraId="75B2FD6A" w14:textId="77777777" w:rsidR="001E05D0" w:rsidRPr="00BC4B1E" w:rsidRDefault="001E05D0" w:rsidP="001E05D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</w:p>
    <w:p w14:paraId="6EB0B275" w14:textId="77777777" w:rsidR="001E05D0" w:rsidRPr="00BC4B1E" w:rsidRDefault="001E05D0" w:rsidP="001E05D0">
      <w:pPr>
        <w:tabs>
          <w:tab w:val="left" w:pos="9356"/>
        </w:tabs>
        <w:autoSpaceDE w:val="0"/>
        <w:autoSpaceDN w:val="0"/>
        <w:adjustRightInd w:val="0"/>
        <w:ind w:right="1673"/>
        <w:jc w:val="both"/>
        <w:rPr>
          <w:rFonts w:ascii="Trebuchet MS" w:hAnsi="Trebuchet MS" w:cs="Verdana"/>
          <w:sz w:val="16"/>
          <w:szCs w:val="16"/>
          <w:lang w:eastAsia="ja-JP"/>
        </w:rPr>
      </w:pPr>
      <w:r w:rsidRPr="00BC4B1E">
        <w:rPr>
          <w:rFonts w:ascii="Trebuchet MS" w:hAnsi="Trebuchet MS" w:cs="Verdana"/>
          <w:b/>
          <w:bCs/>
          <w:sz w:val="16"/>
          <w:szCs w:val="16"/>
          <w:lang w:eastAsia="ja-JP"/>
        </w:rPr>
        <w:t>SCENARI IMMOBILIARI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 xml:space="preserve"> Istituto indipendente di studi e di ricerche analizza i mercati immobiliari, e in generale, l'econ</w:t>
      </w:r>
      <w:r>
        <w:rPr>
          <w:rFonts w:ascii="Trebuchet MS" w:hAnsi="Trebuchet MS" w:cs="Verdana"/>
          <w:sz w:val="16"/>
          <w:szCs w:val="16"/>
          <w:lang w:eastAsia="ja-JP"/>
        </w:rPr>
        <w:t>omia del territorio in Italia e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 xml:space="preserve"> in Europa. Fondato nel 1990 da Mario Breglia, l'Istituto opera attraverso le sedi di Milano e Roma e può contare su un ampio numero di collaboratori attivi sul territorio nazionale ed europeo. Un personale altamente qualificato e multidisciplinare, proveniente da esperienze professionali diversificate, è in grado di fornire servizi a elevato valore aggiunto in tutta la filiera immobiliare (</w:t>
      </w:r>
      <w:r w:rsidRPr="00BC4B1E">
        <w:rPr>
          <w:rFonts w:ascii="Trebuchet MS" w:hAnsi="Trebuchet MS" w:cs="Verdana"/>
          <w:bCs/>
          <w:sz w:val="16"/>
          <w:szCs w:val="16"/>
          <w:lang w:eastAsia="ja-JP"/>
        </w:rPr>
        <w:t>esclusa l'intermediazione</w:t>
      </w:r>
      <w:r w:rsidRPr="00BC4B1E">
        <w:rPr>
          <w:rFonts w:ascii="Trebuchet MS" w:hAnsi="Trebuchet MS" w:cs="Verdana"/>
          <w:sz w:val="16"/>
          <w:szCs w:val="16"/>
          <w:lang w:eastAsia="ja-JP"/>
        </w:rPr>
        <w:t>).</w:t>
      </w:r>
    </w:p>
    <w:p w14:paraId="0BBB2286" w14:textId="77777777" w:rsidR="001E05D0" w:rsidRPr="00BC4B1E" w:rsidRDefault="001E05D0" w:rsidP="001E05D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</w:p>
    <w:p w14:paraId="25283770" w14:textId="77777777" w:rsidR="001E05D0" w:rsidRPr="00D15196" w:rsidRDefault="001E05D0" w:rsidP="001E05D0">
      <w:pPr>
        <w:tabs>
          <w:tab w:val="left" w:pos="9356"/>
        </w:tabs>
        <w:ind w:right="1673"/>
        <w:rPr>
          <w:rFonts w:ascii="Trebuchet MS" w:hAnsi="Trebuchet MS"/>
          <w:b/>
          <w:sz w:val="16"/>
          <w:szCs w:val="16"/>
          <w:lang w:val="en-US"/>
        </w:rPr>
      </w:pPr>
      <w:r w:rsidRPr="00D15196">
        <w:rPr>
          <w:rFonts w:ascii="Trebuchet MS" w:hAnsi="Trebuchet MS"/>
          <w:b/>
          <w:sz w:val="16"/>
          <w:szCs w:val="16"/>
          <w:lang w:val="en-US"/>
        </w:rPr>
        <w:t>press office</w:t>
      </w:r>
    </w:p>
    <w:p w14:paraId="12E3857A" w14:textId="77777777" w:rsidR="001E05D0" w:rsidRPr="00D15196" w:rsidRDefault="001E05D0" w:rsidP="001E05D0">
      <w:pPr>
        <w:tabs>
          <w:tab w:val="left" w:pos="9356"/>
        </w:tabs>
        <w:autoSpaceDE w:val="0"/>
        <w:autoSpaceDN w:val="0"/>
        <w:adjustRightInd w:val="0"/>
        <w:ind w:right="1673"/>
        <w:rPr>
          <w:rFonts w:ascii="Trebuchet MS" w:hAnsi="Trebuchet MS" w:cs="Times"/>
          <w:sz w:val="16"/>
          <w:szCs w:val="16"/>
          <w:lang w:val="en-US" w:eastAsia="ja-JP"/>
        </w:rPr>
      </w:pPr>
      <w:r w:rsidRPr="00D15196">
        <w:rPr>
          <w:rFonts w:ascii="Trebuchet MS" w:hAnsi="Trebuchet MS" w:cs="Trebuchet MS"/>
          <w:sz w:val="16"/>
          <w:szCs w:val="16"/>
          <w:lang w:val="en-US" w:eastAsia="ja-JP"/>
        </w:rPr>
        <w:t xml:space="preserve">Phone +39.06.8558802 – E-mail </w:t>
      </w:r>
      <w:hyperlink r:id="rId13" w:history="1">
        <w:r w:rsidRPr="00D15196">
          <w:rPr>
            <w:rStyle w:val="Collegamentoipertestuale"/>
            <w:rFonts w:ascii="Trebuchet MS" w:hAnsi="Trebuchet MS" w:cs="Trebuchet MS"/>
            <w:sz w:val="16"/>
            <w:szCs w:val="16"/>
            <w:lang w:val="en-US" w:eastAsia="ja-JP"/>
          </w:rPr>
          <w:t>ufficiostampa@scenari-immobiliari.it</w:t>
        </w:r>
      </w:hyperlink>
      <w:r w:rsidRPr="00D15196">
        <w:rPr>
          <w:rFonts w:ascii="Trebuchet MS" w:hAnsi="Trebuchet MS" w:cs="Trebuchet MS"/>
          <w:sz w:val="16"/>
          <w:szCs w:val="16"/>
          <w:lang w:val="en-US" w:eastAsia="ja-JP"/>
        </w:rPr>
        <w:t xml:space="preserve"> </w:t>
      </w:r>
    </w:p>
    <w:p w14:paraId="3D845F3B" w14:textId="77777777" w:rsidR="001E05D0" w:rsidRPr="00D15196" w:rsidRDefault="001E05D0" w:rsidP="001E05D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  <w:lang w:val="en-US"/>
        </w:rPr>
      </w:pPr>
    </w:p>
    <w:p w14:paraId="1A461FF8" w14:textId="77777777" w:rsidR="001E05D0" w:rsidRPr="00BC4B1E" w:rsidRDefault="001E05D0" w:rsidP="001E05D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  <w:r w:rsidRPr="00BC4B1E">
        <w:rPr>
          <w:rFonts w:ascii="Trebuchet MS" w:hAnsi="Trebuchet MS"/>
          <w:b/>
          <w:sz w:val="16"/>
          <w:szCs w:val="16"/>
        </w:rPr>
        <w:t>SEC Relazioni Pubbliche</w:t>
      </w:r>
      <w:r w:rsidRPr="00BC4B1E">
        <w:rPr>
          <w:rFonts w:ascii="Trebuchet MS" w:hAnsi="Trebuchet MS"/>
          <w:sz w:val="16"/>
          <w:szCs w:val="16"/>
        </w:rPr>
        <w:t xml:space="preserve"> – 02.624.999.1</w:t>
      </w:r>
    </w:p>
    <w:p w14:paraId="6D3B2D76" w14:textId="77777777" w:rsidR="001E05D0" w:rsidRPr="00BC4B1E" w:rsidRDefault="001E05D0" w:rsidP="001E05D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  <w:r w:rsidRPr="00BC4B1E">
        <w:rPr>
          <w:rFonts w:ascii="Trebuchet MS" w:hAnsi="Trebuchet MS"/>
          <w:sz w:val="16"/>
          <w:szCs w:val="16"/>
        </w:rPr>
        <w:t xml:space="preserve">Daniele Pinosa – </w:t>
      </w:r>
      <w:hyperlink r:id="rId14" w:history="1">
        <w:r w:rsidRPr="006819E8">
          <w:rPr>
            <w:rStyle w:val="Collegamentoipertestuale"/>
            <w:rFonts w:ascii="Trebuchet MS" w:hAnsi="Trebuchet MS"/>
            <w:sz w:val="16"/>
            <w:szCs w:val="16"/>
          </w:rPr>
          <w:t>pinosa@secrp.com</w:t>
        </w:r>
      </w:hyperlink>
      <w:r>
        <w:rPr>
          <w:rFonts w:ascii="Trebuchet MS" w:hAnsi="Trebuchet MS"/>
          <w:sz w:val="16"/>
          <w:szCs w:val="16"/>
        </w:rPr>
        <w:t xml:space="preserve"> </w:t>
      </w:r>
      <w:r w:rsidRPr="00BC4B1E">
        <w:rPr>
          <w:rFonts w:ascii="Trebuchet MS" w:hAnsi="Trebuchet MS"/>
          <w:sz w:val="16"/>
          <w:szCs w:val="16"/>
        </w:rPr>
        <w:t>–335 7233872</w:t>
      </w:r>
    </w:p>
    <w:p w14:paraId="6813CE08" w14:textId="72EA2D4F" w:rsidR="003E6A4F" w:rsidRPr="00BC18CF" w:rsidRDefault="001E05D0" w:rsidP="00315EB0">
      <w:pPr>
        <w:tabs>
          <w:tab w:val="left" w:pos="9356"/>
        </w:tabs>
        <w:ind w:right="1673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Fabio Santilio</w:t>
      </w:r>
      <w:r w:rsidRPr="00BC4B1E">
        <w:rPr>
          <w:rFonts w:ascii="Trebuchet MS" w:hAnsi="Trebuchet MS"/>
          <w:sz w:val="16"/>
          <w:szCs w:val="16"/>
        </w:rPr>
        <w:t xml:space="preserve"> </w:t>
      </w:r>
      <w:hyperlink r:id="rId15" w:history="1">
        <w:r w:rsidRPr="00867D3C">
          <w:rPr>
            <w:rStyle w:val="Collegamentoipertestuale"/>
            <w:rFonts w:ascii="Trebuchet MS" w:hAnsi="Trebuchet MS"/>
            <w:sz w:val="16"/>
            <w:szCs w:val="16"/>
          </w:rPr>
          <w:t>–santilio@secrp.com</w:t>
        </w:r>
      </w:hyperlink>
      <w:r>
        <w:rPr>
          <w:rFonts w:ascii="Trebuchet MS" w:hAnsi="Trebuchet MS"/>
          <w:sz w:val="16"/>
          <w:szCs w:val="16"/>
        </w:rPr>
        <w:t xml:space="preserve"> </w:t>
      </w:r>
      <w:r w:rsidRPr="00BC4B1E">
        <w:rPr>
          <w:rFonts w:ascii="Trebuchet MS" w:hAnsi="Trebuchet MS"/>
          <w:sz w:val="16"/>
          <w:szCs w:val="16"/>
        </w:rPr>
        <w:t xml:space="preserve">– </w:t>
      </w:r>
      <w:r>
        <w:rPr>
          <w:rFonts w:ascii="Trebuchet MS" w:hAnsi="Trebuchet MS"/>
          <w:sz w:val="16"/>
          <w:szCs w:val="16"/>
        </w:rPr>
        <w:t>339 8446521</w:t>
      </w:r>
    </w:p>
    <w:sectPr w:rsidR="003E6A4F" w:rsidRPr="00BC18CF" w:rsidSect="00FB6855">
      <w:footerReference w:type="default" r:id="rId16"/>
      <w:pgSz w:w="11910" w:h="16840"/>
      <w:pgMar w:top="851" w:right="3" w:bottom="993" w:left="88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0114" w14:textId="77777777" w:rsidR="0007092C" w:rsidRDefault="0007092C">
      <w:r>
        <w:separator/>
      </w:r>
    </w:p>
  </w:endnote>
  <w:endnote w:type="continuationSeparator" w:id="0">
    <w:p w14:paraId="1985F8C9" w14:textId="77777777" w:rsidR="0007092C" w:rsidRDefault="0007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7891" w14:textId="77777777" w:rsidR="0036261D" w:rsidRDefault="0036261D">
    <w:pPr>
      <w:spacing w:line="14" w:lineRule="auto"/>
      <w:rPr>
        <w:sz w:val="20"/>
        <w:szCs w:val="20"/>
      </w:rPr>
    </w:pPr>
  </w:p>
  <w:p w14:paraId="07431AD6" w14:textId="77777777" w:rsidR="0036261D" w:rsidRDefault="0036261D">
    <w:pPr>
      <w:spacing w:line="14" w:lineRule="auto"/>
      <w:rPr>
        <w:sz w:val="20"/>
        <w:szCs w:val="20"/>
      </w:rPr>
    </w:pPr>
  </w:p>
  <w:p w14:paraId="34694B26" w14:textId="02593BD9" w:rsidR="0036261D" w:rsidRDefault="003626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A2B8F7" wp14:editId="34599ED8">
              <wp:simplePos x="0" y="0"/>
              <wp:positionH relativeFrom="column">
                <wp:posOffset>71120</wp:posOffset>
              </wp:positionH>
              <wp:positionV relativeFrom="paragraph">
                <wp:posOffset>190500</wp:posOffset>
              </wp:positionV>
              <wp:extent cx="6570980" cy="18097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0980" cy="180975"/>
                        <a:chOff x="992" y="15569"/>
                        <a:chExt cx="10348" cy="285"/>
                      </a:xfrm>
                    </wpg:grpSpPr>
                    <wpg:grpSp>
                      <wpg:cNvPr id="2" name="Group 14"/>
                      <wpg:cNvGrpSpPr>
                        <a:grpSpLocks/>
                      </wpg:cNvGrpSpPr>
                      <wpg:grpSpPr bwMode="auto">
                        <a:xfrm>
                          <a:off x="992" y="15569"/>
                          <a:ext cx="8646" cy="285"/>
                          <a:chOff x="992" y="15569"/>
                          <a:chExt cx="8646" cy="285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992" y="15569"/>
                            <a:ext cx="8646" cy="285"/>
                          </a:xfrm>
                          <a:custGeom>
                            <a:avLst/>
                            <a:gdLst>
                              <a:gd name="T0" fmla="+- 0 992 992"/>
                              <a:gd name="T1" fmla="*/ T0 w 8646"/>
                              <a:gd name="T2" fmla="+- 0 15853 15569"/>
                              <a:gd name="T3" fmla="*/ 15853 h 285"/>
                              <a:gd name="T4" fmla="+- 0 9638 992"/>
                              <a:gd name="T5" fmla="*/ T4 w 8646"/>
                              <a:gd name="T6" fmla="+- 0 15853 15569"/>
                              <a:gd name="T7" fmla="*/ 15853 h 285"/>
                              <a:gd name="T8" fmla="+- 0 9638 992"/>
                              <a:gd name="T9" fmla="*/ T8 w 8646"/>
                              <a:gd name="T10" fmla="+- 0 15569 15569"/>
                              <a:gd name="T11" fmla="*/ 15569 h 285"/>
                              <a:gd name="T12" fmla="+- 0 992 992"/>
                              <a:gd name="T13" fmla="*/ T12 w 8646"/>
                              <a:gd name="T14" fmla="+- 0 15569 15569"/>
                              <a:gd name="T15" fmla="*/ 15569 h 285"/>
                              <a:gd name="T16" fmla="+- 0 992 992"/>
                              <a:gd name="T17" fmla="*/ T16 w 8646"/>
                              <a:gd name="T18" fmla="+- 0 15853 15569"/>
                              <a:gd name="T19" fmla="*/ 1585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46" h="285">
                                <a:moveTo>
                                  <a:pt x="0" y="284"/>
                                </a:moveTo>
                                <a:lnTo>
                                  <a:pt x="8646" y="284"/>
                                </a:lnTo>
                                <a:lnTo>
                                  <a:pt x="86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2"/>
                      <wpg:cNvGrpSpPr>
                        <a:grpSpLocks/>
                      </wpg:cNvGrpSpPr>
                      <wpg:grpSpPr bwMode="auto">
                        <a:xfrm>
                          <a:off x="1100" y="15606"/>
                          <a:ext cx="8430" cy="210"/>
                          <a:chOff x="1100" y="15606"/>
                          <a:chExt cx="8430" cy="210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100" y="15606"/>
                            <a:ext cx="8430" cy="210"/>
                          </a:xfrm>
                          <a:custGeom>
                            <a:avLst/>
                            <a:gdLst>
                              <a:gd name="T0" fmla="+- 0 1100 1100"/>
                              <a:gd name="T1" fmla="*/ T0 w 8430"/>
                              <a:gd name="T2" fmla="+- 0 15816 15606"/>
                              <a:gd name="T3" fmla="*/ 15816 h 210"/>
                              <a:gd name="T4" fmla="+- 0 9530 1100"/>
                              <a:gd name="T5" fmla="*/ T4 w 8430"/>
                              <a:gd name="T6" fmla="+- 0 15816 15606"/>
                              <a:gd name="T7" fmla="*/ 15816 h 210"/>
                              <a:gd name="T8" fmla="+- 0 9530 1100"/>
                              <a:gd name="T9" fmla="*/ T8 w 8430"/>
                              <a:gd name="T10" fmla="+- 0 15606 15606"/>
                              <a:gd name="T11" fmla="*/ 15606 h 210"/>
                              <a:gd name="T12" fmla="+- 0 1100 1100"/>
                              <a:gd name="T13" fmla="*/ T12 w 8430"/>
                              <a:gd name="T14" fmla="+- 0 15606 15606"/>
                              <a:gd name="T15" fmla="*/ 15606 h 210"/>
                              <a:gd name="T16" fmla="+- 0 1100 1100"/>
                              <a:gd name="T17" fmla="*/ T16 w 8430"/>
                              <a:gd name="T18" fmla="+- 0 15816 15606"/>
                              <a:gd name="T19" fmla="*/ 158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0" h="210">
                                <a:moveTo>
                                  <a:pt x="0" y="210"/>
                                </a:moveTo>
                                <a:lnTo>
                                  <a:pt x="8430" y="210"/>
                                </a:lnTo>
                                <a:lnTo>
                                  <a:pt x="8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9638" y="15569"/>
                          <a:ext cx="710" cy="285"/>
                          <a:chOff x="9638" y="15569"/>
                          <a:chExt cx="710" cy="285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638" y="15569"/>
                            <a:ext cx="710" cy="285"/>
                          </a:xfrm>
                          <a:custGeom>
                            <a:avLst/>
                            <a:gdLst>
                              <a:gd name="T0" fmla="+- 0 9638 9638"/>
                              <a:gd name="T1" fmla="*/ T0 w 710"/>
                              <a:gd name="T2" fmla="+- 0 15853 15569"/>
                              <a:gd name="T3" fmla="*/ 15853 h 285"/>
                              <a:gd name="T4" fmla="+- 0 10348 9638"/>
                              <a:gd name="T5" fmla="*/ T4 w 710"/>
                              <a:gd name="T6" fmla="+- 0 15853 15569"/>
                              <a:gd name="T7" fmla="*/ 15853 h 285"/>
                              <a:gd name="T8" fmla="+- 0 10348 9638"/>
                              <a:gd name="T9" fmla="*/ T8 w 710"/>
                              <a:gd name="T10" fmla="+- 0 15569 15569"/>
                              <a:gd name="T11" fmla="*/ 15569 h 285"/>
                              <a:gd name="T12" fmla="+- 0 9638 9638"/>
                              <a:gd name="T13" fmla="*/ T12 w 710"/>
                              <a:gd name="T14" fmla="+- 0 15569 15569"/>
                              <a:gd name="T15" fmla="*/ 15569 h 285"/>
                              <a:gd name="T16" fmla="+- 0 9638 9638"/>
                              <a:gd name="T17" fmla="*/ T16 w 710"/>
                              <a:gd name="T18" fmla="+- 0 15853 15569"/>
                              <a:gd name="T19" fmla="*/ 1585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" h="285">
                                <a:moveTo>
                                  <a:pt x="0" y="284"/>
                                </a:moveTo>
                                <a:lnTo>
                                  <a:pt x="710" y="284"/>
                                </a:lnTo>
                                <a:lnTo>
                                  <a:pt x="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9746" y="15595"/>
                          <a:ext cx="494" cy="232"/>
                          <a:chOff x="9746" y="15595"/>
                          <a:chExt cx="494" cy="23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46" y="15595"/>
                            <a:ext cx="494" cy="232"/>
                          </a:xfrm>
                          <a:custGeom>
                            <a:avLst/>
                            <a:gdLst>
                              <a:gd name="T0" fmla="+- 0 9746 9746"/>
                              <a:gd name="T1" fmla="*/ T0 w 494"/>
                              <a:gd name="T2" fmla="+- 0 15827 15595"/>
                              <a:gd name="T3" fmla="*/ 15827 h 232"/>
                              <a:gd name="T4" fmla="+- 0 10240 9746"/>
                              <a:gd name="T5" fmla="*/ T4 w 494"/>
                              <a:gd name="T6" fmla="+- 0 15827 15595"/>
                              <a:gd name="T7" fmla="*/ 15827 h 232"/>
                              <a:gd name="T8" fmla="+- 0 10240 9746"/>
                              <a:gd name="T9" fmla="*/ T8 w 494"/>
                              <a:gd name="T10" fmla="+- 0 15595 15595"/>
                              <a:gd name="T11" fmla="*/ 15595 h 232"/>
                              <a:gd name="T12" fmla="+- 0 9746 9746"/>
                              <a:gd name="T13" fmla="*/ T12 w 494"/>
                              <a:gd name="T14" fmla="+- 0 15595 15595"/>
                              <a:gd name="T15" fmla="*/ 15595 h 232"/>
                              <a:gd name="T16" fmla="+- 0 9746 9746"/>
                              <a:gd name="T17" fmla="*/ T16 w 494"/>
                              <a:gd name="T18" fmla="+- 0 15827 15595"/>
                              <a:gd name="T19" fmla="*/ 15827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" h="232">
                                <a:moveTo>
                                  <a:pt x="0" y="232"/>
                                </a:moveTo>
                                <a:lnTo>
                                  <a:pt x="494" y="232"/>
                                </a:lnTo>
                                <a:lnTo>
                                  <a:pt x="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6"/>
                      <wpg:cNvGrpSpPr>
                        <a:grpSpLocks/>
                      </wpg:cNvGrpSpPr>
                      <wpg:grpSpPr bwMode="auto">
                        <a:xfrm>
                          <a:off x="10348" y="15569"/>
                          <a:ext cx="993" cy="285"/>
                          <a:chOff x="10348" y="15569"/>
                          <a:chExt cx="993" cy="285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0348" y="15569"/>
                            <a:ext cx="993" cy="285"/>
                          </a:xfrm>
                          <a:custGeom>
                            <a:avLst/>
                            <a:gdLst>
                              <a:gd name="T0" fmla="+- 0 10348 10348"/>
                              <a:gd name="T1" fmla="*/ T0 w 993"/>
                              <a:gd name="T2" fmla="+- 0 15853 15569"/>
                              <a:gd name="T3" fmla="*/ 15853 h 285"/>
                              <a:gd name="T4" fmla="+- 0 11340 10348"/>
                              <a:gd name="T5" fmla="*/ T4 w 993"/>
                              <a:gd name="T6" fmla="+- 0 15853 15569"/>
                              <a:gd name="T7" fmla="*/ 15853 h 285"/>
                              <a:gd name="T8" fmla="+- 0 11340 10348"/>
                              <a:gd name="T9" fmla="*/ T8 w 993"/>
                              <a:gd name="T10" fmla="+- 0 15569 15569"/>
                              <a:gd name="T11" fmla="*/ 15569 h 285"/>
                              <a:gd name="T12" fmla="+- 0 10348 10348"/>
                              <a:gd name="T13" fmla="*/ T12 w 993"/>
                              <a:gd name="T14" fmla="+- 0 15569 15569"/>
                              <a:gd name="T15" fmla="*/ 15569 h 285"/>
                              <a:gd name="T16" fmla="+- 0 10348 10348"/>
                              <a:gd name="T17" fmla="*/ T16 w 993"/>
                              <a:gd name="T18" fmla="+- 0 15853 15569"/>
                              <a:gd name="T19" fmla="*/ 15853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3" h="285">
                                <a:moveTo>
                                  <a:pt x="0" y="284"/>
                                </a:moveTo>
                                <a:lnTo>
                                  <a:pt x="992" y="284"/>
                                </a:lnTo>
                                <a:lnTo>
                                  <a:pt x="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10456" y="15606"/>
                          <a:ext cx="777" cy="210"/>
                          <a:chOff x="10456" y="15606"/>
                          <a:chExt cx="777" cy="21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456" y="15606"/>
                            <a:ext cx="777" cy="210"/>
                          </a:xfrm>
                          <a:custGeom>
                            <a:avLst/>
                            <a:gdLst>
                              <a:gd name="T0" fmla="+- 0 10456 10456"/>
                              <a:gd name="T1" fmla="*/ T0 w 777"/>
                              <a:gd name="T2" fmla="+- 0 15816 15606"/>
                              <a:gd name="T3" fmla="*/ 15816 h 210"/>
                              <a:gd name="T4" fmla="+- 0 11232 10456"/>
                              <a:gd name="T5" fmla="*/ T4 w 777"/>
                              <a:gd name="T6" fmla="+- 0 15816 15606"/>
                              <a:gd name="T7" fmla="*/ 15816 h 210"/>
                              <a:gd name="T8" fmla="+- 0 11232 10456"/>
                              <a:gd name="T9" fmla="*/ T8 w 777"/>
                              <a:gd name="T10" fmla="+- 0 15606 15606"/>
                              <a:gd name="T11" fmla="*/ 15606 h 210"/>
                              <a:gd name="T12" fmla="+- 0 10456 10456"/>
                              <a:gd name="T13" fmla="*/ T12 w 777"/>
                              <a:gd name="T14" fmla="+- 0 15606 15606"/>
                              <a:gd name="T15" fmla="*/ 15606 h 210"/>
                              <a:gd name="T16" fmla="+- 0 10456 10456"/>
                              <a:gd name="T17" fmla="*/ T16 w 777"/>
                              <a:gd name="T18" fmla="+- 0 15816 15606"/>
                              <a:gd name="T19" fmla="*/ 1581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7" h="210">
                                <a:moveTo>
                                  <a:pt x="0" y="210"/>
                                </a:moveTo>
                                <a:lnTo>
                                  <a:pt x="776" y="210"/>
                                </a:lnTo>
                                <a:lnTo>
                                  <a:pt x="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E2F1E3" id="Group 3" o:spid="_x0000_s1026" style="position:absolute;margin-left:5.6pt;margin-top:15pt;width:517.4pt;height:14.25pt;z-index:-251659264" coordorigin="992,15569" coordsize="10348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">
              <v:group id="Group 14" o:spid="_x0000_s1027" style="position:absolute;left:992;top:15569;width:8646;height:285" coordorigin="992,15569" coordsize="86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<v:shape id="Freeform 15" o:spid="_x0000_s1028" style="position:absolute;left:992;top:15569;width:8646;height:285;visibility:visible;mso-wrap-style:square;v-text-anchor:top" coordsize="86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" path="m,284r8646,l8646,,,,,284xe" fillcolor="#c00000" stroked="f">
                  <v:path arrowok="t" o:connecttype="custom" o:connectlocs="0,15853;8646,15853;8646,15569;0,15569;0,15853" o:connectangles="0,0,0,0,0"/>
                </v:shape>
              </v:group>
              <v:group id="Group 12" o:spid="_x0000_s1029" style="position:absolute;left:1100;top:15606;width:8430;height:210" coordorigin="1100,15606" coordsize="84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<v:shape id="Freeform 13" o:spid="_x0000_s1030" style="position:absolute;left:1100;top:15606;width:8430;height:210;visibility:visible;mso-wrap-style:square;v-text-anchor:top" coordsize="843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" path="m,210r8430,l8430,,,,,210xe" fillcolor="#c00000" stroked="f">
                  <v:path arrowok="t" o:connecttype="custom" o:connectlocs="0,15816;8430,15816;8430,15606;0,15606;0,15816" o:connectangles="0,0,0,0,0"/>
                </v:shape>
              </v:group>
              <v:group id="Group 10" o:spid="_x0000_s1031" style="position:absolute;left:9638;top:15569;width:710;height:285" coordorigin="9638,15569" coordsize="7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 id="Freeform 11" o:spid="_x0000_s1032" style="position:absolute;left:9638;top:15569;width:710;height:285;visibility:visible;mso-wrap-style:square;v-text-anchor:top" coordsize="71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" path="m,284r710,l710,,,,,284xe" fillcolor="#c00000" stroked="f">
                  <v:path arrowok="t" o:connecttype="custom" o:connectlocs="0,15853;710,15853;710,15569;0,15569;0,15853" o:connectangles="0,0,0,0,0"/>
                </v:shape>
              </v:group>
              <v:group id="Group 8" o:spid="_x0000_s1033" style="position:absolute;left:9746;top:15595;width:494;height:232" coordorigin="9746,15595" coordsize="49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Freeform 9" o:spid="_x0000_s1034" style="position:absolute;left:9746;top:15595;width:494;height:232;visibility:visible;mso-wrap-style:square;v-text-anchor:top" coordsize="49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" path="m,232r494,l494,,,,,232xe" fillcolor="#c00000" stroked="f">
                  <v:path arrowok="t" o:connecttype="custom" o:connectlocs="0,15827;494,15827;494,15595;0,15595;0,15827" o:connectangles="0,0,0,0,0"/>
                </v:shape>
              </v:group>
              <v:group id="Group 6" o:spid="_x0000_s1035" style="position:absolute;left:10348;top:15569;width:993;height:285" coordorigin="10348,15569" coordsize="9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<v:shape id="Freeform 7" o:spid="_x0000_s1036" style="position:absolute;left:10348;top:15569;width:993;height:285;visibility:visible;mso-wrap-style:square;v-text-anchor:top" coordsize="99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" path="m,284r992,l992,,,,,284xe" fillcolor="#c00000" stroked="f">
                  <v:path arrowok="t" o:connecttype="custom" o:connectlocs="0,15853;992,15853;992,15569;0,15569;0,15853" o:connectangles="0,0,0,0,0"/>
                </v:shape>
              </v:group>
              <v:group id="Group 4" o:spid="_x0000_s1037" style="position:absolute;left:10456;top:15606;width:777;height:210" coordorigin="10456,15606" coordsize="77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<v:shape id="Freeform 5" o:spid="_x0000_s1038" style="position:absolute;left:10456;top:15606;width:777;height:210;visibility:visible;mso-wrap-style:square;v-text-anchor:top" coordsize="777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" path="m,210r776,l776,,,,,210xe" fillcolor="#c00000" stroked="f">
                  <v:path arrowok="t" o:connecttype="custom" o:connectlocs="0,15816;776,15816;776,15606;0,15606;0,15816" o:connectangles="0,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EAF82" w14:textId="77777777" w:rsidR="0007092C" w:rsidRDefault="0007092C">
      <w:r>
        <w:separator/>
      </w:r>
    </w:p>
  </w:footnote>
  <w:footnote w:type="continuationSeparator" w:id="0">
    <w:p w14:paraId="0D56963F" w14:textId="77777777" w:rsidR="0007092C" w:rsidRDefault="0007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AA9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A2D41"/>
    <w:multiLevelType w:val="multilevel"/>
    <w:tmpl w:val="B79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6959D1"/>
    <w:multiLevelType w:val="hybridMultilevel"/>
    <w:tmpl w:val="E4289832"/>
    <w:lvl w:ilvl="0" w:tplc="1A720532">
      <w:start w:val="1"/>
      <w:numFmt w:val="decimal"/>
      <w:lvlText w:val="%1)"/>
      <w:lvlJc w:val="left"/>
      <w:pPr>
        <w:ind w:left="681" w:hanging="179"/>
      </w:pPr>
      <w:rPr>
        <w:rFonts w:ascii="Trebuchet MS" w:eastAsia="Times New Roman" w:hAnsi="Trebuchet MS" w:cs="Times New Roman" w:hint="default"/>
        <w:spacing w:val="0"/>
        <w:w w:val="103"/>
        <w:sz w:val="14"/>
        <w:szCs w:val="14"/>
      </w:rPr>
    </w:lvl>
    <w:lvl w:ilvl="1" w:tplc="A356B466">
      <w:start w:val="1"/>
      <w:numFmt w:val="bullet"/>
      <w:lvlText w:val="•"/>
      <w:lvlJc w:val="left"/>
      <w:pPr>
        <w:ind w:left="1714" w:hanging="179"/>
      </w:pPr>
      <w:rPr>
        <w:rFonts w:hint="default"/>
      </w:rPr>
    </w:lvl>
    <w:lvl w:ilvl="2" w:tplc="56B23FF4">
      <w:start w:val="1"/>
      <w:numFmt w:val="bullet"/>
      <w:lvlText w:val="•"/>
      <w:lvlJc w:val="left"/>
      <w:pPr>
        <w:ind w:left="2748" w:hanging="179"/>
      </w:pPr>
      <w:rPr>
        <w:rFonts w:hint="default"/>
      </w:rPr>
    </w:lvl>
    <w:lvl w:ilvl="3" w:tplc="F9A26FF0">
      <w:start w:val="1"/>
      <w:numFmt w:val="bullet"/>
      <w:lvlText w:val="•"/>
      <w:lvlJc w:val="left"/>
      <w:pPr>
        <w:ind w:left="3783" w:hanging="179"/>
      </w:pPr>
      <w:rPr>
        <w:rFonts w:hint="default"/>
      </w:rPr>
    </w:lvl>
    <w:lvl w:ilvl="4" w:tplc="E9D0808C">
      <w:start w:val="1"/>
      <w:numFmt w:val="bullet"/>
      <w:lvlText w:val="•"/>
      <w:lvlJc w:val="left"/>
      <w:pPr>
        <w:ind w:left="4817" w:hanging="179"/>
      </w:pPr>
      <w:rPr>
        <w:rFonts w:hint="default"/>
      </w:rPr>
    </w:lvl>
    <w:lvl w:ilvl="5" w:tplc="0586354C">
      <w:start w:val="1"/>
      <w:numFmt w:val="bullet"/>
      <w:lvlText w:val="•"/>
      <w:lvlJc w:val="left"/>
      <w:pPr>
        <w:ind w:left="5852" w:hanging="179"/>
      </w:pPr>
      <w:rPr>
        <w:rFonts w:hint="default"/>
      </w:rPr>
    </w:lvl>
    <w:lvl w:ilvl="6" w:tplc="1D1C22A2">
      <w:start w:val="1"/>
      <w:numFmt w:val="bullet"/>
      <w:lvlText w:val="•"/>
      <w:lvlJc w:val="left"/>
      <w:pPr>
        <w:ind w:left="6886" w:hanging="179"/>
      </w:pPr>
      <w:rPr>
        <w:rFonts w:hint="default"/>
      </w:rPr>
    </w:lvl>
    <w:lvl w:ilvl="7" w:tplc="2BF6F49A">
      <w:start w:val="1"/>
      <w:numFmt w:val="bullet"/>
      <w:lvlText w:val="•"/>
      <w:lvlJc w:val="left"/>
      <w:pPr>
        <w:ind w:left="7921" w:hanging="179"/>
      </w:pPr>
      <w:rPr>
        <w:rFonts w:hint="default"/>
      </w:rPr>
    </w:lvl>
    <w:lvl w:ilvl="8" w:tplc="49BAD436">
      <w:start w:val="1"/>
      <w:numFmt w:val="bullet"/>
      <w:lvlText w:val="•"/>
      <w:lvlJc w:val="left"/>
      <w:pPr>
        <w:ind w:left="8955" w:hanging="17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7B"/>
    <w:rsid w:val="0000004A"/>
    <w:rsid w:val="00000204"/>
    <w:rsid w:val="00000B75"/>
    <w:rsid w:val="00003333"/>
    <w:rsid w:val="00015452"/>
    <w:rsid w:val="00015F16"/>
    <w:rsid w:val="00021529"/>
    <w:rsid w:val="000259BE"/>
    <w:rsid w:val="00036926"/>
    <w:rsid w:val="00037187"/>
    <w:rsid w:val="000437F5"/>
    <w:rsid w:val="00050263"/>
    <w:rsid w:val="00053B5B"/>
    <w:rsid w:val="0005555F"/>
    <w:rsid w:val="00060355"/>
    <w:rsid w:val="0006054C"/>
    <w:rsid w:val="00065AF6"/>
    <w:rsid w:val="000673B2"/>
    <w:rsid w:val="000675A3"/>
    <w:rsid w:val="0007092C"/>
    <w:rsid w:val="00072E6B"/>
    <w:rsid w:val="00075CE1"/>
    <w:rsid w:val="00081309"/>
    <w:rsid w:val="0008516D"/>
    <w:rsid w:val="00087211"/>
    <w:rsid w:val="00096102"/>
    <w:rsid w:val="00097B8F"/>
    <w:rsid w:val="000A2671"/>
    <w:rsid w:val="000A47B4"/>
    <w:rsid w:val="000A6810"/>
    <w:rsid w:val="000B5061"/>
    <w:rsid w:val="000B7BA5"/>
    <w:rsid w:val="000C0A0D"/>
    <w:rsid w:val="000C247C"/>
    <w:rsid w:val="000C79CB"/>
    <w:rsid w:val="000D0C5B"/>
    <w:rsid w:val="000D18E9"/>
    <w:rsid w:val="000D2955"/>
    <w:rsid w:val="000D3356"/>
    <w:rsid w:val="000D3AD7"/>
    <w:rsid w:val="000D45EA"/>
    <w:rsid w:val="000D618C"/>
    <w:rsid w:val="000D7EA8"/>
    <w:rsid w:val="000E13D8"/>
    <w:rsid w:val="000F245C"/>
    <w:rsid w:val="001040BC"/>
    <w:rsid w:val="00106EA0"/>
    <w:rsid w:val="00111673"/>
    <w:rsid w:val="0012069D"/>
    <w:rsid w:val="00120C46"/>
    <w:rsid w:val="00121DA9"/>
    <w:rsid w:val="00123ADD"/>
    <w:rsid w:val="0012496B"/>
    <w:rsid w:val="001265F2"/>
    <w:rsid w:val="00127961"/>
    <w:rsid w:val="00127AFF"/>
    <w:rsid w:val="00132A21"/>
    <w:rsid w:val="00140C49"/>
    <w:rsid w:val="001463D6"/>
    <w:rsid w:val="00146FF3"/>
    <w:rsid w:val="0015064E"/>
    <w:rsid w:val="0015419A"/>
    <w:rsid w:val="001618C5"/>
    <w:rsid w:val="00162C1E"/>
    <w:rsid w:val="00163933"/>
    <w:rsid w:val="00163C46"/>
    <w:rsid w:val="00167D9F"/>
    <w:rsid w:val="0017462C"/>
    <w:rsid w:val="00176660"/>
    <w:rsid w:val="001840A8"/>
    <w:rsid w:val="001846D7"/>
    <w:rsid w:val="00187D51"/>
    <w:rsid w:val="00187EBF"/>
    <w:rsid w:val="00190FDE"/>
    <w:rsid w:val="001918EE"/>
    <w:rsid w:val="00192385"/>
    <w:rsid w:val="001958A3"/>
    <w:rsid w:val="00196447"/>
    <w:rsid w:val="001968FE"/>
    <w:rsid w:val="001A1897"/>
    <w:rsid w:val="001A39D5"/>
    <w:rsid w:val="001A687E"/>
    <w:rsid w:val="001C1248"/>
    <w:rsid w:val="001C3EDF"/>
    <w:rsid w:val="001D2762"/>
    <w:rsid w:val="001D7383"/>
    <w:rsid w:val="001E02C4"/>
    <w:rsid w:val="001E05D0"/>
    <w:rsid w:val="001E261A"/>
    <w:rsid w:val="001E4A25"/>
    <w:rsid w:val="001F12F8"/>
    <w:rsid w:val="001F1937"/>
    <w:rsid w:val="001F1E42"/>
    <w:rsid w:val="001F6068"/>
    <w:rsid w:val="001F7FF0"/>
    <w:rsid w:val="00200BC9"/>
    <w:rsid w:val="002013E3"/>
    <w:rsid w:val="00210C98"/>
    <w:rsid w:val="00215DDC"/>
    <w:rsid w:val="00230893"/>
    <w:rsid w:val="00231A88"/>
    <w:rsid w:val="00232D12"/>
    <w:rsid w:val="00233063"/>
    <w:rsid w:val="0023477F"/>
    <w:rsid w:val="00234D0C"/>
    <w:rsid w:val="00235125"/>
    <w:rsid w:val="00235759"/>
    <w:rsid w:val="002426FC"/>
    <w:rsid w:val="002427E8"/>
    <w:rsid w:val="00245769"/>
    <w:rsid w:val="0025103A"/>
    <w:rsid w:val="00252A00"/>
    <w:rsid w:val="002548E2"/>
    <w:rsid w:val="00254DE5"/>
    <w:rsid w:val="00255DB7"/>
    <w:rsid w:val="00256C22"/>
    <w:rsid w:val="00262A02"/>
    <w:rsid w:val="00264A9E"/>
    <w:rsid w:val="00266D78"/>
    <w:rsid w:val="002679A6"/>
    <w:rsid w:val="0027520B"/>
    <w:rsid w:val="002756E8"/>
    <w:rsid w:val="00276326"/>
    <w:rsid w:val="002764D0"/>
    <w:rsid w:val="00290559"/>
    <w:rsid w:val="00290CC7"/>
    <w:rsid w:val="0029174F"/>
    <w:rsid w:val="002A0B0A"/>
    <w:rsid w:val="002A31B8"/>
    <w:rsid w:val="002A61BE"/>
    <w:rsid w:val="002B76C2"/>
    <w:rsid w:val="002D32DC"/>
    <w:rsid w:val="002D5376"/>
    <w:rsid w:val="002E2BEA"/>
    <w:rsid w:val="002E49C1"/>
    <w:rsid w:val="002F6060"/>
    <w:rsid w:val="002F7379"/>
    <w:rsid w:val="002F7ACE"/>
    <w:rsid w:val="00305D63"/>
    <w:rsid w:val="00310BFE"/>
    <w:rsid w:val="00310FCE"/>
    <w:rsid w:val="003114E9"/>
    <w:rsid w:val="00313CB9"/>
    <w:rsid w:val="00315EB0"/>
    <w:rsid w:val="00324FEC"/>
    <w:rsid w:val="00325250"/>
    <w:rsid w:val="00326A64"/>
    <w:rsid w:val="00326A6F"/>
    <w:rsid w:val="003277B1"/>
    <w:rsid w:val="00337EBA"/>
    <w:rsid w:val="003479DD"/>
    <w:rsid w:val="00350498"/>
    <w:rsid w:val="003506F7"/>
    <w:rsid w:val="00352299"/>
    <w:rsid w:val="00353A54"/>
    <w:rsid w:val="00354F7C"/>
    <w:rsid w:val="00354FCE"/>
    <w:rsid w:val="0035750C"/>
    <w:rsid w:val="0036040B"/>
    <w:rsid w:val="0036261D"/>
    <w:rsid w:val="00364E45"/>
    <w:rsid w:val="00373200"/>
    <w:rsid w:val="0037412E"/>
    <w:rsid w:val="00374FB4"/>
    <w:rsid w:val="003757A0"/>
    <w:rsid w:val="003778A7"/>
    <w:rsid w:val="00377DC9"/>
    <w:rsid w:val="003848B4"/>
    <w:rsid w:val="00384942"/>
    <w:rsid w:val="00384E97"/>
    <w:rsid w:val="0038659F"/>
    <w:rsid w:val="003868BC"/>
    <w:rsid w:val="003904BD"/>
    <w:rsid w:val="00390A14"/>
    <w:rsid w:val="003A4326"/>
    <w:rsid w:val="003B63F9"/>
    <w:rsid w:val="003C0ED3"/>
    <w:rsid w:val="003C6F51"/>
    <w:rsid w:val="003D37BC"/>
    <w:rsid w:val="003D3CDD"/>
    <w:rsid w:val="003D3F32"/>
    <w:rsid w:val="003D5B52"/>
    <w:rsid w:val="003D5CD2"/>
    <w:rsid w:val="003E6A4F"/>
    <w:rsid w:val="003F4559"/>
    <w:rsid w:val="003F4668"/>
    <w:rsid w:val="003F5C4F"/>
    <w:rsid w:val="00400612"/>
    <w:rsid w:val="004026FD"/>
    <w:rsid w:val="00405209"/>
    <w:rsid w:val="004068AF"/>
    <w:rsid w:val="004106D7"/>
    <w:rsid w:val="0041180B"/>
    <w:rsid w:val="00415FA9"/>
    <w:rsid w:val="004165DF"/>
    <w:rsid w:val="0041739E"/>
    <w:rsid w:val="004225A7"/>
    <w:rsid w:val="004246D6"/>
    <w:rsid w:val="00427C61"/>
    <w:rsid w:val="00431951"/>
    <w:rsid w:val="004351E4"/>
    <w:rsid w:val="0044210D"/>
    <w:rsid w:val="00442217"/>
    <w:rsid w:val="00450E2F"/>
    <w:rsid w:val="00451822"/>
    <w:rsid w:val="00453435"/>
    <w:rsid w:val="00453A87"/>
    <w:rsid w:val="00453BF6"/>
    <w:rsid w:val="00461C93"/>
    <w:rsid w:val="00463195"/>
    <w:rsid w:val="0046677C"/>
    <w:rsid w:val="00471002"/>
    <w:rsid w:val="00471991"/>
    <w:rsid w:val="0047275D"/>
    <w:rsid w:val="00480F48"/>
    <w:rsid w:val="00493C00"/>
    <w:rsid w:val="004971ED"/>
    <w:rsid w:val="004A6174"/>
    <w:rsid w:val="004B2355"/>
    <w:rsid w:val="004B5BF2"/>
    <w:rsid w:val="004C4F34"/>
    <w:rsid w:val="004C64EA"/>
    <w:rsid w:val="004C7E8C"/>
    <w:rsid w:val="004D5576"/>
    <w:rsid w:val="004E50A5"/>
    <w:rsid w:val="004E6424"/>
    <w:rsid w:val="004E69AD"/>
    <w:rsid w:val="004F5CC7"/>
    <w:rsid w:val="004F5E1C"/>
    <w:rsid w:val="004F6EFC"/>
    <w:rsid w:val="004F7B70"/>
    <w:rsid w:val="00503BCB"/>
    <w:rsid w:val="00507C59"/>
    <w:rsid w:val="0051024B"/>
    <w:rsid w:val="00511122"/>
    <w:rsid w:val="0051225B"/>
    <w:rsid w:val="00515FE7"/>
    <w:rsid w:val="005161C7"/>
    <w:rsid w:val="00523F56"/>
    <w:rsid w:val="00524570"/>
    <w:rsid w:val="0052732B"/>
    <w:rsid w:val="00530821"/>
    <w:rsid w:val="00533AB5"/>
    <w:rsid w:val="00534BD0"/>
    <w:rsid w:val="00540511"/>
    <w:rsid w:val="0054085F"/>
    <w:rsid w:val="00543FEE"/>
    <w:rsid w:val="00547FE2"/>
    <w:rsid w:val="00556303"/>
    <w:rsid w:val="00564C42"/>
    <w:rsid w:val="00565EFB"/>
    <w:rsid w:val="0056700B"/>
    <w:rsid w:val="00585205"/>
    <w:rsid w:val="00593183"/>
    <w:rsid w:val="00593D21"/>
    <w:rsid w:val="005A1F93"/>
    <w:rsid w:val="005A487B"/>
    <w:rsid w:val="005A67CD"/>
    <w:rsid w:val="005B108E"/>
    <w:rsid w:val="005C03CA"/>
    <w:rsid w:val="005C080B"/>
    <w:rsid w:val="005C2250"/>
    <w:rsid w:val="005C2A5F"/>
    <w:rsid w:val="005C6A0E"/>
    <w:rsid w:val="005D381E"/>
    <w:rsid w:val="005D4C79"/>
    <w:rsid w:val="005E1A77"/>
    <w:rsid w:val="005E32EE"/>
    <w:rsid w:val="005E5C6C"/>
    <w:rsid w:val="005F0E25"/>
    <w:rsid w:val="005F5B7D"/>
    <w:rsid w:val="005F68A9"/>
    <w:rsid w:val="006067BF"/>
    <w:rsid w:val="00606C8B"/>
    <w:rsid w:val="0061038F"/>
    <w:rsid w:val="00614F6E"/>
    <w:rsid w:val="006153C7"/>
    <w:rsid w:val="006207BC"/>
    <w:rsid w:val="00620CEC"/>
    <w:rsid w:val="00621C88"/>
    <w:rsid w:val="00625CE4"/>
    <w:rsid w:val="00627438"/>
    <w:rsid w:val="00627931"/>
    <w:rsid w:val="0063490E"/>
    <w:rsid w:val="006409D7"/>
    <w:rsid w:val="00641491"/>
    <w:rsid w:val="00644702"/>
    <w:rsid w:val="00652369"/>
    <w:rsid w:val="00654456"/>
    <w:rsid w:val="00661650"/>
    <w:rsid w:val="006623C5"/>
    <w:rsid w:val="00663E2C"/>
    <w:rsid w:val="0066609E"/>
    <w:rsid w:val="00670AC1"/>
    <w:rsid w:val="006757E2"/>
    <w:rsid w:val="00680118"/>
    <w:rsid w:val="00684E04"/>
    <w:rsid w:val="00690782"/>
    <w:rsid w:val="0069143E"/>
    <w:rsid w:val="00692934"/>
    <w:rsid w:val="00694E2E"/>
    <w:rsid w:val="006970BB"/>
    <w:rsid w:val="006A656B"/>
    <w:rsid w:val="006A6AD6"/>
    <w:rsid w:val="006A7415"/>
    <w:rsid w:val="006B045E"/>
    <w:rsid w:val="006B7BB4"/>
    <w:rsid w:val="006C0161"/>
    <w:rsid w:val="006C1503"/>
    <w:rsid w:val="006C2092"/>
    <w:rsid w:val="006C45BA"/>
    <w:rsid w:val="006C4FE9"/>
    <w:rsid w:val="006C52E1"/>
    <w:rsid w:val="006D1889"/>
    <w:rsid w:val="006D2144"/>
    <w:rsid w:val="006D414D"/>
    <w:rsid w:val="006D4469"/>
    <w:rsid w:val="006D591F"/>
    <w:rsid w:val="006D6C19"/>
    <w:rsid w:val="006D6F05"/>
    <w:rsid w:val="006D7230"/>
    <w:rsid w:val="006E049F"/>
    <w:rsid w:val="006E3B3A"/>
    <w:rsid w:val="006E55BB"/>
    <w:rsid w:val="006E582A"/>
    <w:rsid w:val="006F10B6"/>
    <w:rsid w:val="006F6E24"/>
    <w:rsid w:val="006F7ED2"/>
    <w:rsid w:val="006F7EEF"/>
    <w:rsid w:val="0070001E"/>
    <w:rsid w:val="00701C18"/>
    <w:rsid w:val="007022C0"/>
    <w:rsid w:val="007041B1"/>
    <w:rsid w:val="00711DE4"/>
    <w:rsid w:val="00711FDB"/>
    <w:rsid w:val="0071452B"/>
    <w:rsid w:val="0071533D"/>
    <w:rsid w:val="00723B81"/>
    <w:rsid w:val="007249A3"/>
    <w:rsid w:val="00726B6D"/>
    <w:rsid w:val="007270E2"/>
    <w:rsid w:val="007331AC"/>
    <w:rsid w:val="00737C9F"/>
    <w:rsid w:val="00745405"/>
    <w:rsid w:val="0074643C"/>
    <w:rsid w:val="00753015"/>
    <w:rsid w:val="0075303C"/>
    <w:rsid w:val="00760B07"/>
    <w:rsid w:val="0076445C"/>
    <w:rsid w:val="0077282A"/>
    <w:rsid w:val="00772871"/>
    <w:rsid w:val="007769F4"/>
    <w:rsid w:val="00776B60"/>
    <w:rsid w:val="00776EAC"/>
    <w:rsid w:val="00790E09"/>
    <w:rsid w:val="00797D53"/>
    <w:rsid w:val="00797F47"/>
    <w:rsid w:val="007A08F3"/>
    <w:rsid w:val="007A1BF0"/>
    <w:rsid w:val="007A305E"/>
    <w:rsid w:val="007A32F1"/>
    <w:rsid w:val="007A3660"/>
    <w:rsid w:val="007A4402"/>
    <w:rsid w:val="007A7BF4"/>
    <w:rsid w:val="007B066E"/>
    <w:rsid w:val="007B075A"/>
    <w:rsid w:val="007B3755"/>
    <w:rsid w:val="007B4848"/>
    <w:rsid w:val="007C4B2C"/>
    <w:rsid w:val="007C5787"/>
    <w:rsid w:val="007C6317"/>
    <w:rsid w:val="007D4B71"/>
    <w:rsid w:val="007D56A3"/>
    <w:rsid w:val="007D7501"/>
    <w:rsid w:val="007E6FE4"/>
    <w:rsid w:val="007E7076"/>
    <w:rsid w:val="007F0E02"/>
    <w:rsid w:val="007F134F"/>
    <w:rsid w:val="007F2314"/>
    <w:rsid w:val="007F779F"/>
    <w:rsid w:val="0081635A"/>
    <w:rsid w:val="00817183"/>
    <w:rsid w:val="00820A18"/>
    <w:rsid w:val="008219F0"/>
    <w:rsid w:val="008272A4"/>
    <w:rsid w:val="008329B6"/>
    <w:rsid w:val="00833B99"/>
    <w:rsid w:val="00835A25"/>
    <w:rsid w:val="008518B3"/>
    <w:rsid w:val="008539FA"/>
    <w:rsid w:val="00856FFE"/>
    <w:rsid w:val="0085736D"/>
    <w:rsid w:val="00864ECE"/>
    <w:rsid w:val="008656F2"/>
    <w:rsid w:val="0086617B"/>
    <w:rsid w:val="00866AFC"/>
    <w:rsid w:val="00870114"/>
    <w:rsid w:val="008720D1"/>
    <w:rsid w:val="00873431"/>
    <w:rsid w:val="008734C1"/>
    <w:rsid w:val="00877EEC"/>
    <w:rsid w:val="00881567"/>
    <w:rsid w:val="0089061E"/>
    <w:rsid w:val="0089704E"/>
    <w:rsid w:val="008A0AF7"/>
    <w:rsid w:val="008A0F35"/>
    <w:rsid w:val="008A290F"/>
    <w:rsid w:val="008A2980"/>
    <w:rsid w:val="008A4643"/>
    <w:rsid w:val="008A69B5"/>
    <w:rsid w:val="008A7BC5"/>
    <w:rsid w:val="008B6408"/>
    <w:rsid w:val="008B7284"/>
    <w:rsid w:val="008C0759"/>
    <w:rsid w:val="008C338F"/>
    <w:rsid w:val="008C73AC"/>
    <w:rsid w:val="008C754F"/>
    <w:rsid w:val="008D157A"/>
    <w:rsid w:val="008D1ED8"/>
    <w:rsid w:val="008D32DE"/>
    <w:rsid w:val="008D49DE"/>
    <w:rsid w:val="008D556E"/>
    <w:rsid w:val="008E36F9"/>
    <w:rsid w:val="008E3C49"/>
    <w:rsid w:val="008E44FE"/>
    <w:rsid w:val="008E5626"/>
    <w:rsid w:val="008E6FD1"/>
    <w:rsid w:val="008E7CB1"/>
    <w:rsid w:val="008F5FCE"/>
    <w:rsid w:val="008F624C"/>
    <w:rsid w:val="009003C5"/>
    <w:rsid w:val="00900902"/>
    <w:rsid w:val="009058A1"/>
    <w:rsid w:val="00905E4B"/>
    <w:rsid w:val="00913B04"/>
    <w:rsid w:val="00921472"/>
    <w:rsid w:val="00922295"/>
    <w:rsid w:val="009232CE"/>
    <w:rsid w:val="00923D49"/>
    <w:rsid w:val="00924CA6"/>
    <w:rsid w:val="00927F00"/>
    <w:rsid w:val="0093196D"/>
    <w:rsid w:val="009342E8"/>
    <w:rsid w:val="00936ABA"/>
    <w:rsid w:val="00937BA2"/>
    <w:rsid w:val="00955CD2"/>
    <w:rsid w:val="009658BC"/>
    <w:rsid w:val="00967B82"/>
    <w:rsid w:val="00972135"/>
    <w:rsid w:val="00974CC1"/>
    <w:rsid w:val="0097701B"/>
    <w:rsid w:val="0098003E"/>
    <w:rsid w:val="00984FF4"/>
    <w:rsid w:val="0098581E"/>
    <w:rsid w:val="00991554"/>
    <w:rsid w:val="00994C8B"/>
    <w:rsid w:val="009A22BF"/>
    <w:rsid w:val="009B1CDC"/>
    <w:rsid w:val="009B6F64"/>
    <w:rsid w:val="009B7528"/>
    <w:rsid w:val="009C1896"/>
    <w:rsid w:val="009C225B"/>
    <w:rsid w:val="009C65B7"/>
    <w:rsid w:val="009D0145"/>
    <w:rsid w:val="009D5581"/>
    <w:rsid w:val="009E3B40"/>
    <w:rsid w:val="009E5EAB"/>
    <w:rsid w:val="009E7C47"/>
    <w:rsid w:val="009F1030"/>
    <w:rsid w:val="009F494E"/>
    <w:rsid w:val="00A04B08"/>
    <w:rsid w:val="00A07E62"/>
    <w:rsid w:val="00A12166"/>
    <w:rsid w:val="00A16AA4"/>
    <w:rsid w:val="00A209D4"/>
    <w:rsid w:val="00A20A10"/>
    <w:rsid w:val="00A22401"/>
    <w:rsid w:val="00A31D88"/>
    <w:rsid w:val="00A361F8"/>
    <w:rsid w:val="00A5122C"/>
    <w:rsid w:val="00A51D50"/>
    <w:rsid w:val="00A55C23"/>
    <w:rsid w:val="00A627D9"/>
    <w:rsid w:val="00A63C0A"/>
    <w:rsid w:val="00A66D1A"/>
    <w:rsid w:val="00A6706C"/>
    <w:rsid w:val="00A723B2"/>
    <w:rsid w:val="00A77EE1"/>
    <w:rsid w:val="00A8070C"/>
    <w:rsid w:val="00A81FF5"/>
    <w:rsid w:val="00A878AB"/>
    <w:rsid w:val="00A95EF7"/>
    <w:rsid w:val="00AA05F8"/>
    <w:rsid w:val="00AA13B9"/>
    <w:rsid w:val="00AA1818"/>
    <w:rsid w:val="00AA3072"/>
    <w:rsid w:val="00AA44D0"/>
    <w:rsid w:val="00AA6A48"/>
    <w:rsid w:val="00AA71B1"/>
    <w:rsid w:val="00AA7F53"/>
    <w:rsid w:val="00AC5280"/>
    <w:rsid w:val="00AC5C45"/>
    <w:rsid w:val="00AD1702"/>
    <w:rsid w:val="00AD4D52"/>
    <w:rsid w:val="00AE2CA4"/>
    <w:rsid w:val="00AE3529"/>
    <w:rsid w:val="00AF38FB"/>
    <w:rsid w:val="00AF74CA"/>
    <w:rsid w:val="00B0140B"/>
    <w:rsid w:val="00B06D46"/>
    <w:rsid w:val="00B11C5F"/>
    <w:rsid w:val="00B2144F"/>
    <w:rsid w:val="00B24851"/>
    <w:rsid w:val="00B26C20"/>
    <w:rsid w:val="00B32583"/>
    <w:rsid w:val="00B375C4"/>
    <w:rsid w:val="00B37BF9"/>
    <w:rsid w:val="00B42459"/>
    <w:rsid w:val="00B42C66"/>
    <w:rsid w:val="00B47C1A"/>
    <w:rsid w:val="00B50CCC"/>
    <w:rsid w:val="00B52139"/>
    <w:rsid w:val="00B529CF"/>
    <w:rsid w:val="00B57BA3"/>
    <w:rsid w:val="00B615D3"/>
    <w:rsid w:val="00B617D2"/>
    <w:rsid w:val="00B63208"/>
    <w:rsid w:val="00B634B4"/>
    <w:rsid w:val="00B712AE"/>
    <w:rsid w:val="00B72C8E"/>
    <w:rsid w:val="00B751AD"/>
    <w:rsid w:val="00B821A7"/>
    <w:rsid w:val="00B8517D"/>
    <w:rsid w:val="00B8756E"/>
    <w:rsid w:val="00B91A22"/>
    <w:rsid w:val="00B936DE"/>
    <w:rsid w:val="00B95247"/>
    <w:rsid w:val="00B96DD6"/>
    <w:rsid w:val="00BA477A"/>
    <w:rsid w:val="00BB4B82"/>
    <w:rsid w:val="00BC18CF"/>
    <w:rsid w:val="00BC4B1E"/>
    <w:rsid w:val="00BC5CF0"/>
    <w:rsid w:val="00BD132C"/>
    <w:rsid w:val="00BD1DDF"/>
    <w:rsid w:val="00BD1F48"/>
    <w:rsid w:val="00BD3CAC"/>
    <w:rsid w:val="00BE057F"/>
    <w:rsid w:val="00BE1F5B"/>
    <w:rsid w:val="00BE2647"/>
    <w:rsid w:val="00BE4468"/>
    <w:rsid w:val="00BE7FA5"/>
    <w:rsid w:val="00BF1D37"/>
    <w:rsid w:val="00BF2C75"/>
    <w:rsid w:val="00BF4496"/>
    <w:rsid w:val="00BF4A28"/>
    <w:rsid w:val="00BF7F06"/>
    <w:rsid w:val="00C04414"/>
    <w:rsid w:val="00C05224"/>
    <w:rsid w:val="00C132F2"/>
    <w:rsid w:val="00C15C84"/>
    <w:rsid w:val="00C1609F"/>
    <w:rsid w:val="00C22883"/>
    <w:rsid w:val="00C24EF2"/>
    <w:rsid w:val="00C26B03"/>
    <w:rsid w:val="00C310D0"/>
    <w:rsid w:val="00C35DE1"/>
    <w:rsid w:val="00C36A88"/>
    <w:rsid w:val="00C4056F"/>
    <w:rsid w:val="00C40DF7"/>
    <w:rsid w:val="00C5053A"/>
    <w:rsid w:val="00C54196"/>
    <w:rsid w:val="00C56B54"/>
    <w:rsid w:val="00C60536"/>
    <w:rsid w:val="00C61618"/>
    <w:rsid w:val="00C6164C"/>
    <w:rsid w:val="00C62DB0"/>
    <w:rsid w:val="00C63F7F"/>
    <w:rsid w:val="00C64603"/>
    <w:rsid w:val="00C711B6"/>
    <w:rsid w:val="00C75BE4"/>
    <w:rsid w:val="00C81D16"/>
    <w:rsid w:val="00C909B6"/>
    <w:rsid w:val="00C918EE"/>
    <w:rsid w:val="00C96EDE"/>
    <w:rsid w:val="00C973FE"/>
    <w:rsid w:val="00C977AC"/>
    <w:rsid w:val="00CA1004"/>
    <w:rsid w:val="00CA3942"/>
    <w:rsid w:val="00CB0ED3"/>
    <w:rsid w:val="00CB4576"/>
    <w:rsid w:val="00CB63A2"/>
    <w:rsid w:val="00CD2D5F"/>
    <w:rsid w:val="00CD5883"/>
    <w:rsid w:val="00CD66D9"/>
    <w:rsid w:val="00CF1B02"/>
    <w:rsid w:val="00CF3B7A"/>
    <w:rsid w:val="00CF478A"/>
    <w:rsid w:val="00CF5975"/>
    <w:rsid w:val="00CF6E61"/>
    <w:rsid w:val="00CF73A4"/>
    <w:rsid w:val="00CF7F7A"/>
    <w:rsid w:val="00D04731"/>
    <w:rsid w:val="00D066EF"/>
    <w:rsid w:val="00D06EAC"/>
    <w:rsid w:val="00D14A1D"/>
    <w:rsid w:val="00D15196"/>
    <w:rsid w:val="00D16FCB"/>
    <w:rsid w:val="00D20021"/>
    <w:rsid w:val="00D25D59"/>
    <w:rsid w:val="00D30302"/>
    <w:rsid w:val="00D312F8"/>
    <w:rsid w:val="00D33216"/>
    <w:rsid w:val="00D34CB0"/>
    <w:rsid w:val="00D3520C"/>
    <w:rsid w:val="00D358BE"/>
    <w:rsid w:val="00D35E21"/>
    <w:rsid w:val="00D376D6"/>
    <w:rsid w:val="00D40FC0"/>
    <w:rsid w:val="00D440F0"/>
    <w:rsid w:val="00D46DF5"/>
    <w:rsid w:val="00D5552D"/>
    <w:rsid w:val="00D573AF"/>
    <w:rsid w:val="00D604FA"/>
    <w:rsid w:val="00D61186"/>
    <w:rsid w:val="00D62BF7"/>
    <w:rsid w:val="00D63A7A"/>
    <w:rsid w:val="00D648FF"/>
    <w:rsid w:val="00D71FA6"/>
    <w:rsid w:val="00D73B79"/>
    <w:rsid w:val="00D76DCA"/>
    <w:rsid w:val="00D94798"/>
    <w:rsid w:val="00DB1049"/>
    <w:rsid w:val="00DB3711"/>
    <w:rsid w:val="00DD1341"/>
    <w:rsid w:val="00DE0AFC"/>
    <w:rsid w:val="00DE352D"/>
    <w:rsid w:val="00DE362B"/>
    <w:rsid w:val="00DE3A0B"/>
    <w:rsid w:val="00DE3CFF"/>
    <w:rsid w:val="00DF7955"/>
    <w:rsid w:val="00E0508C"/>
    <w:rsid w:val="00E06480"/>
    <w:rsid w:val="00E11F14"/>
    <w:rsid w:val="00E13190"/>
    <w:rsid w:val="00E16157"/>
    <w:rsid w:val="00E22365"/>
    <w:rsid w:val="00E25DA1"/>
    <w:rsid w:val="00E279D4"/>
    <w:rsid w:val="00E37198"/>
    <w:rsid w:val="00E43066"/>
    <w:rsid w:val="00E434C7"/>
    <w:rsid w:val="00E44B84"/>
    <w:rsid w:val="00E46E66"/>
    <w:rsid w:val="00E50E21"/>
    <w:rsid w:val="00E53D28"/>
    <w:rsid w:val="00E6729D"/>
    <w:rsid w:val="00E7015B"/>
    <w:rsid w:val="00E767CB"/>
    <w:rsid w:val="00E76EB6"/>
    <w:rsid w:val="00E800CB"/>
    <w:rsid w:val="00E83236"/>
    <w:rsid w:val="00E8530F"/>
    <w:rsid w:val="00E85491"/>
    <w:rsid w:val="00E901B8"/>
    <w:rsid w:val="00E95825"/>
    <w:rsid w:val="00E967D5"/>
    <w:rsid w:val="00EA354C"/>
    <w:rsid w:val="00EA58BA"/>
    <w:rsid w:val="00EA6278"/>
    <w:rsid w:val="00EA6F21"/>
    <w:rsid w:val="00EB058F"/>
    <w:rsid w:val="00EB5BCE"/>
    <w:rsid w:val="00EB62CE"/>
    <w:rsid w:val="00EC1F7C"/>
    <w:rsid w:val="00EC7320"/>
    <w:rsid w:val="00ED3B72"/>
    <w:rsid w:val="00EE5DC2"/>
    <w:rsid w:val="00EE6889"/>
    <w:rsid w:val="00EE7DD8"/>
    <w:rsid w:val="00EF0D4F"/>
    <w:rsid w:val="00EF2900"/>
    <w:rsid w:val="00EF7979"/>
    <w:rsid w:val="00F0284C"/>
    <w:rsid w:val="00F040F4"/>
    <w:rsid w:val="00F04AE8"/>
    <w:rsid w:val="00F05180"/>
    <w:rsid w:val="00F07E45"/>
    <w:rsid w:val="00F111C4"/>
    <w:rsid w:val="00F22634"/>
    <w:rsid w:val="00F23354"/>
    <w:rsid w:val="00F26412"/>
    <w:rsid w:val="00F27188"/>
    <w:rsid w:val="00F35080"/>
    <w:rsid w:val="00F41D0A"/>
    <w:rsid w:val="00F45EAF"/>
    <w:rsid w:val="00F47B08"/>
    <w:rsid w:val="00F524CE"/>
    <w:rsid w:val="00F553CA"/>
    <w:rsid w:val="00F6039E"/>
    <w:rsid w:val="00F608F5"/>
    <w:rsid w:val="00F615A0"/>
    <w:rsid w:val="00F650DF"/>
    <w:rsid w:val="00F7220C"/>
    <w:rsid w:val="00F732D3"/>
    <w:rsid w:val="00F75464"/>
    <w:rsid w:val="00F85C17"/>
    <w:rsid w:val="00F929F6"/>
    <w:rsid w:val="00F95134"/>
    <w:rsid w:val="00F96241"/>
    <w:rsid w:val="00F974E5"/>
    <w:rsid w:val="00FA0969"/>
    <w:rsid w:val="00FA371A"/>
    <w:rsid w:val="00FA3E6E"/>
    <w:rsid w:val="00FA6DDC"/>
    <w:rsid w:val="00FB6855"/>
    <w:rsid w:val="00FC3391"/>
    <w:rsid w:val="00FC7AAD"/>
    <w:rsid w:val="00FD2AA9"/>
    <w:rsid w:val="00FD2F20"/>
    <w:rsid w:val="00FD37A1"/>
    <w:rsid w:val="00FE2FA5"/>
    <w:rsid w:val="00FF1F2C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D1952F"/>
  <w15:docId w15:val="{2BB7DFBE-EE32-C744-A660-3F3519D1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D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05E4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05E4B"/>
    <w:pPr>
      <w:widowControl w:val="0"/>
      <w:ind w:left="254"/>
    </w:pPr>
    <w:rPr>
      <w:rFonts w:ascii="Trebuchet MS" w:eastAsia="Calibri" w:hAnsi="Trebuchet MS"/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uiPriority w:val="99"/>
    <w:semiHidden/>
    <w:rsid w:val="001B1C5B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905E4B"/>
    <w:pPr>
      <w:widowControl w:val="0"/>
      <w:ind w:left="622"/>
      <w:outlineLvl w:val="1"/>
    </w:pPr>
    <w:rPr>
      <w:rFonts w:ascii="Trebuchet MS" w:eastAsia="Calibri" w:hAnsi="Trebuchet MS"/>
      <w:b/>
      <w:bCs/>
      <w:sz w:val="50"/>
      <w:szCs w:val="50"/>
      <w:lang w:val="en-US"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05E4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99"/>
    <w:rsid w:val="00905E4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6D6F05"/>
    <w:pPr>
      <w:widowControl w:val="0"/>
    </w:pPr>
    <w:rPr>
      <w:rFonts w:ascii="Lucida Grande" w:eastAsia="Calibri" w:hAnsi="Lucida Grande" w:cs="Lucida Grande"/>
      <w:sz w:val="18"/>
      <w:szCs w:val="18"/>
      <w:lang w:val="en-US" w:eastAsia="en-US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6F05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6D6F05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D6F05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6D6F0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D6F05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locked/>
    <w:rsid w:val="006D6F05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CF7F7A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Default">
    <w:name w:val="Default"/>
    <w:rsid w:val="00C310D0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73B79"/>
    <w:pPr>
      <w:widowControl w:val="0"/>
      <w:spacing w:after="120" w:line="480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73B79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77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scenari-immobiliari.it" TargetMode="External"/><Relationship Id="rId13" Type="http://schemas.openxmlformats.org/officeDocument/2006/relationships/hyperlink" Target="mailto:ufficiostampa@scenari-immobiliar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&#8211;santilio@secrp.com" TargetMode="External"/><Relationship Id="rId10" Type="http://schemas.openxmlformats.org/officeDocument/2006/relationships/hyperlink" Target="mailto:ufficiostampa@scenari-immobiliar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pinosa@secrp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- 151125-15ARF-STAMPA-CS-Pres_Aggiornamento_Rapp_Fondi_imm_2015</vt:lpstr>
    </vt:vector>
  </TitlesOfParts>
  <Company/>
  <LinksUpToDate>false</LinksUpToDate>
  <CharactersWithSpaces>8299</CharactersWithSpaces>
  <SharedDoc>false</SharedDoc>
  <HLinks>
    <vt:vector size="30" baseType="variant">
      <vt:variant>
        <vt:i4>537460801</vt:i4>
      </vt:variant>
      <vt:variant>
        <vt:i4>12</vt:i4>
      </vt:variant>
      <vt:variant>
        <vt:i4>0</vt:i4>
      </vt:variant>
      <vt:variant>
        <vt:i4>5</vt:i4>
      </vt:variant>
      <vt:variant>
        <vt:lpwstr>mailto:–santilio@secrp.com</vt:lpwstr>
      </vt:variant>
      <vt:variant>
        <vt:lpwstr/>
      </vt:variant>
      <vt:variant>
        <vt:i4>1638467</vt:i4>
      </vt:variant>
      <vt:variant>
        <vt:i4>9</vt:i4>
      </vt:variant>
      <vt:variant>
        <vt:i4>0</vt:i4>
      </vt:variant>
      <vt:variant>
        <vt:i4>5</vt:i4>
      </vt:variant>
      <vt:variant>
        <vt:lpwstr>mailto:pinosa@secrp.com</vt:lpwstr>
      </vt:variant>
      <vt:variant>
        <vt:lpwstr/>
      </vt:variant>
      <vt:variant>
        <vt:i4>8061014</vt:i4>
      </vt:variant>
      <vt:variant>
        <vt:i4>6</vt:i4>
      </vt:variant>
      <vt:variant>
        <vt:i4>0</vt:i4>
      </vt:variant>
      <vt:variant>
        <vt:i4>5</vt:i4>
      </vt:variant>
      <vt:variant>
        <vt:lpwstr>mailto:fraquelli@secrp.com</vt:lpwstr>
      </vt:variant>
      <vt:variant>
        <vt:lpwstr/>
      </vt:variant>
      <vt:variant>
        <vt:i4>7340150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mailto:ufficiostampa@scenari-immobiliari.it</vt:lpwstr>
      </vt:variant>
      <vt:variant>
        <vt:lpwstr/>
      </vt:variant>
      <vt:variant>
        <vt:i4>7340150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mailto:ufficiostampa@scenari-immobiliari.it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- 151125-15ARF-STAMPA-CS-Pres_Aggiornamento_Rapp_Fondi_imm_2015</dc:title>
  <dc:subject/>
  <dc:creator>simona</dc:creator>
  <cp:keywords/>
  <dc:description/>
  <cp:lastModifiedBy>Fabio Santilio</cp:lastModifiedBy>
  <cp:revision>5</cp:revision>
  <cp:lastPrinted>2020-09-30T09:02:00Z</cp:lastPrinted>
  <dcterms:created xsi:type="dcterms:W3CDTF">2020-09-30T09:02:00Z</dcterms:created>
  <dcterms:modified xsi:type="dcterms:W3CDTF">2020-09-30T10:13:00Z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